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615C5" w:rsidP="00EC730F">
      <w:pPr>
        <w:tabs>
          <w:tab w:val="center" w:pos="5031"/>
        </w:tabs>
        <w:spacing w:after="0"/>
        <w:ind w:left="2268"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3B6518" wp14:editId="31A23252">
            <wp:simplePos x="0" y="0"/>
            <wp:positionH relativeFrom="column">
              <wp:posOffset>-752475</wp:posOffset>
            </wp:positionH>
            <wp:positionV relativeFrom="paragraph">
              <wp:posOffset>-10160</wp:posOffset>
            </wp:positionV>
            <wp:extent cx="1795145" cy="179514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proofErr w:type="spellStart"/>
      <w:r w:rsidRPr="00B61D27">
        <w:rPr>
          <w:b/>
          <w:lang w:val="uk-UA"/>
        </w:rPr>
        <w:t>Предместніков</w:t>
      </w:r>
      <w:proofErr w:type="spellEnd"/>
      <w:r w:rsidRPr="00B61D27">
        <w:rPr>
          <w:b/>
          <w:lang w:val="uk-UA"/>
        </w:rPr>
        <w:t xml:space="preserve"> Олег </w:t>
      </w:r>
      <w:proofErr w:type="spellStart"/>
      <w:r w:rsidRPr="00B61D27">
        <w:rPr>
          <w:b/>
          <w:lang w:val="uk-UA"/>
        </w:rPr>
        <w:t>Гарійович</w:t>
      </w:r>
      <w:proofErr w:type="spellEnd"/>
      <w:r>
        <w:rPr>
          <w:lang w:val="uk-UA"/>
        </w:rPr>
        <w:t xml:space="preserve"> – завідувач   кафедри права, професор, </w:t>
      </w:r>
      <w:r w:rsidR="00B61D27">
        <w:rPr>
          <w:lang w:val="uk-UA"/>
        </w:rPr>
        <w:t>доктор</w:t>
      </w:r>
      <w:r>
        <w:rPr>
          <w:lang w:val="uk-UA"/>
        </w:rPr>
        <w:t xml:space="preserve"> юридичних наук</w:t>
      </w:r>
      <w:r w:rsidR="009A438F">
        <w:rPr>
          <w:lang w:val="uk-UA"/>
        </w:rPr>
        <w:t xml:space="preserve">, </w:t>
      </w:r>
      <w:proofErr w:type="spellStart"/>
      <w:r w:rsidR="009A438F">
        <w:t>заслужений</w:t>
      </w:r>
      <w:proofErr w:type="spellEnd"/>
      <w:r w:rsidR="009A438F">
        <w:t xml:space="preserve"> юрист </w:t>
      </w:r>
      <w:proofErr w:type="spellStart"/>
      <w:r w:rsidR="009A438F">
        <w:t>України</w:t>
      </w:r>
      <w:proofErr w:type="spellEnd"/>
      <w:r w:rsidR="009A438F">
        <w:t>.</w:t>
      </w:r>
    </w:p>
    <w:p w:rsidR="00B61D27" w:rsidRDefault="00B61D27" w:rsidP="00EC730F">
      <w:pPr>
        <w:tabs>
          <w:tab w:val="center" w:pos="5031"/>
        </w:tabs>
        <w:spacing w:after="0"/>
        <w:ind w:left="2268"/>
        <w:jc w:val="both"/>
        <w:rPr>
          <w:lang w:val="uk-UA"/>
        </w:rPr>
      </w:pPr>
    </w:p>
    <w:p w:rsidR="00F615C5" w:rsidRDefault="00F02308" w:rsidP="00EC730F">
      <w:pPr>
        <w:tabs>
          <w:tab w:val="center" w:pos="5031"/>
        </w:tabs>
        <w:spacing w:after="0"/>
        <w:ind w:left="2268"/>
        <w:jc w:val="both"/>
        <w:rPr>
          <w:lang w:val="uk-UA"/>
        </w:rPr>
      </w:pPr>
      <w:r>
        <w:rPr>
          <w:lang w:val="uk-UA"/>
        </w:rPr>
        <w:t xml:space="preserve">Аграрний університет, </w:t>
      </w:r>
      <w:r w:rsidR="00B61D27" w:rsidRPr="00B61D27">
        <w:rPr>
          <w:lang w:val="uk-UA"/>
        </w:rPr>
        <w:t>1994-1999</w:t>
      </w:r>
      <w:r w:rsidR="00B61D27">
        <w:rPr>
          <w:lang w:val="uk-UA"/>
        </w:rPr>
        <w:t xml:space="preserve">, м. Херсон, </w:t>
      </w:r>
      <w:r w:rsidR="00B61D27" w:rsidRPr="00B61D27">
        <w:rPr>
          <w:lang w:val="uk-UA"/>
        </w:rPr>
        <w:t>спеціальність "Промислове та цивільне будівництво", кваліфікація "Інженер-будівельник".</w:t>
      </w:r>
    </w:p>
    <w:p w:rsidR="001324F3" w:rsidRDefault="00F02308" w:rsidP="00EC730F">
      <w:pPr>
        <w:tabs>
          <w:tab w:val="center" w:pos="5031"/>
        </w:tabs>
        <w:spacing w:after="0"/>
        <w:ind w:left="2268"/>
        <w:jc w:val="both"/>
        <w:rPr>
          <w:lang w:val="uk-UA"/>
        </w:rPr>
      </w:pPr>
      <w:r>
        <w:rPr>
          <w:lang w:val="uk-UA"/>
        </w:rPr>
        <w:t>Національна</w:t>
      </w:r>
      <w:r w:rsidR="001324F3" w:rsidRPr="00F02308">
        <w:rPr>
          <w:lang w:val="uk-UA"/>
        </w:rPr>
        <w:t xml:space="preserve"> юридична академія України імені Ярослава Мудрого</w:t>
      </w:r>
      <w:r>
        <w:rPr>
          <w:lang w:val="uk-UA"/>
        </w:rPr>
        <w:t>б</w:t>
      </w:r>
      <w:r w:rsidRPr="00F02308">
        <w:rPr>
          <w:lang w:val="uk-UA"/>
        </w:rPr>
        <w:t>1996-2002, м. Харків,</w:t>
      </w:r>
      <w:r w:rsidR="001324F3" w:rsidRPr="00F02308">
        <w:rPr>
          <w:lang w:val="uk-UA"/>
        </w:rPr>
        <w:t xml:space="preserve"> спеці</w:t>
      </w:r>
      <w:r>
        <w:rPr>
          <w:lang w:val="uk-UA"/>
        </w:rPr>
        <w:t>а</w:t>
      </w:r>
      <w:r w:rsidR="001324F3" w:rsidRPr="00F02308">
        <w:rPr>
          <w:lang w:val="uk-UA"/>
        </w:rPr>
        <w:t>льність "Правознавство", кваліфікація "Юрист"</w:t>
      </w:r>
      <w:r>
        <w:rPr>
          <w:lang w:val="uk-UA"/>
        </w:rPr>
        <w:t>.</w:t>
      </w:r>
    </w:p>
    <w:p w:rsidR="00F02308" w:rsidRDefault="00F02308" w:rsidP="00EC730F">
      <w:pPr>
        <w:tabs>
          <w:tab w:val="center" w:pos="5031"/>
        </w:tabs>
        <w:spacing w:after="0"/>
        <w:ind w:left="2268"/>
        <w:jc w:val="both"/>
        <w:rPr>
          <w:lang w:val="uk-UA"/>
        </w:rPr>
      </w:pPr>
      <w:r w:rsidRPr="00F02308">
        <w:rPr>
          <w:lang w:val="uk-UA"/>
        </w:rPr>
        <w:t>Національна академія державного управління при Президентові України, м. Київ, 2004-2007, спеціальність "Державне управління", кваліфікація "Магістр державного управління"</w:t>
      </w:r>
      <w:r>
        <w:rPr>
          <w:lang w:val="uk-UA"/>
        </w:rPr>
        <w:t>.</w:t>
      </w:r>
    </w:p>
    <w:p w:rsidR="009A438F" w:rsidRPr="0044009B" w:rsidRDefault="009A438F" w:rsidP="009A438F">
      <w:pPr>
        <w:pStyle w:val="a3"/>
        <w:tabs>
          <w:tab w:val="left" w:pos="1134"/>
        </w:tabs>
        <w:ind w:left="0"/>
        <w:jc w:val="both"/>
        <w:rPr>
          <w:sz w:val="28"/>
          <w:szCs w:val="28"/>
          <w:lang w:val="uk-UA"/>
        </w:rPr>
      </w:pPr>
      <w:r w:rsidRPr="009A438F">
        <w:rPr>
          <w:color w:val="000000"/>
          <w:sz w:val="28"/>
          <w:szCs w:val="28"/>
          <w:lang w:val="uk-UA"/>
        </w:rPr>
        <w:t xml:space="preserve">Кандидат юридичних наук: </w:t>
      </w:r>
      <w:r w:rsidRPr="0044009B">
        <w:rPr>
          <w:sz w:val="28"/>
          <w:szCs w:val="28"/>
          <w:lang w:val="uk-UA"/>
        </w:rPr>
        <w:t>12.00.07 – адміністративне право і процес; фінансове право; інформаційне право</w:t>
      </w:r>
    </w:p>
    <w:p w:rsidR="00F02308" w:rsidRPr="0044009B" w:rsidRDefault="009A438F" w:rsidP="009A438F">
      <w:pPr>
        <w:pStyle w:val="a3"/>
        <w:tabs>
          <w:tab w:val="left" w:pos="1134"/>
        </w:tabs>
        <w:ind w:left="0"/>
        <w:jc w:val="both"/>
        <w:rPr>
          <w:color w:val="000000"/>
          <w:sz w:val="28"/>
          <w:szCs w:val="28"/>
          <w:lang w:val="uk-UA"/>
        </w:rPr>
      </w:pPr>
      <w:r w:rsidRPr="0044009B">
        <w:rPr>
          <w:color w:val="000000"/>
          <w:sz w:val="28"/>
          <w:szCs w:val="28"/>
          <w:lang w:val="uk-UA"/>
        </w:rPr>
        <w:t>Тема дисертації:</w:t>
      </w:r>
      <w:r w:rsidR="0044009B" w:rsidRPr="0044009B">
        <w:rPr>
          <w:sz w:val="28"/>
          <w:szCs w:val="28"/>
          <w:lang w:val="uk-UA"/>
        </w:rPr>
        <w:t xml:space="preserve"> </w:t>
      </w:r>
      <w:r w:rsidR="0044009B">
        <w:rPr>
          <w:sz w:val="28"/>
          <w:szCs w:val="28"/>
          <w:lang w:val="uk-UA"/>
        </w:rPr>
        <w:t>П</w:t>
      </w:r>
      <w:r w:rsidR="0044009B" w:rsidRPr="0044009B">
        <w:rPr>
          <w:sz w:val="28"/>
          <w:szCs w:val="28"/>
          <w:lang w:val="uk-UA"/>
        </w:rPr>
        <w:t>равові підстави реалізації адміністративних повноважень щодо забезпечення протидії незаконному обігу наркотичних засобів</w:t>
      </w:r>
      <w:r w:rsidR="0044009B">
        <w:rPr>
          <w:sz w:val="28"/>
          <w:szCs w:val="28"/>
          <w:lang w:val="uk-UA"/>
        </w:rPr>
        <w:t>.</w:t>
      </w:r>
    </w:p>
    <w:p w:rsidR="009A438F" w:rsidRPr="009A438F" w:rsidRDefault="009A438F" w:rsidP="009A438F">
      <w:pPr>
        <w:tabs>
          <w:tab w:val="center" w:pos="5031"/>
        </w:tabs>
        <w:spacing w:after="0"/>
        <w:jc w:val="both"/>
        <w:rPr>
          <w:color w:val="000000"/>
          <w:szCs w:val="28"/>
          <w:lang w:val="uk-UA"/>
        </w:rPr>
      </w:pPr>
      <w:r w:rsidRPr="009A438F">
        <w:rPr>
          <w:color w:val="000000"/>
          <w:szCs w:val="28"/>
          <w:lang w:val="uk-UA"/>
        </w:rPr>
        <w:t>Доктор юридичних наук:</w:t>
      </w:r>
      <w:r w:rsidRPr="009A438F">
        <w:t xml:space="preserve"> </w:t>
      </w:r>
      <w:r>
        <w:t xml:space="preserve">12.00.07 – </w:t>
      </w:r>
      <w:r w:rsidRPr="009A438F">
        <w:rPr>
          <w:lang w:val="uk-UA"/>
        </w:rPr>
        <w:t>адміністративне право і процес; фінансове право; інформаційне право</w:t>
      </w:r>
    </w:p>
    <w:p w:rsidR="009A438F" w:rsidRPr="009A438F" w:rsidRDefault="009A438F" w:rsidP="009A438F">
      <w:pPr>
        <w:tabs>
          <w:tab w:val="center" w:pos="5031"/>
        </w:tabs>
        <w:spacing w:after="0"/>
        <w:jc w:val="both"/>
        <w:rPr>
          <w:color w:val="000000"/>
          <w:szCs w:val="28"/>
          <w:lang w:val="uk-UA"/>
        </w:rPr>
      </w:pPr>
      <w:r w:rsidRPr="009A438F">
        <w:rPr>
          <w:color w:val="000000"/>
          <w:szCs w:val="28"/>
          <w:lang w:val="uk-UA"/>
        </w:rPr>
        <w:t>Тема дисертації:</w:t>
      </w:r>
      <w:r w:rsidRPr="009A438F">
        <w:rPr>
          <w:lang w:val="uk-UA"/>
        </w:rPr>
        <w:t xml:space="preserve"> Адміністративно-правові засади діяльності органів юстиції України</w:t>
      </w:r>
    </w:p>
    <w:p w:rsidR="009A438F" w:rsidRPr="009A438F" w:rsidRDefault="009A438F" w:rsidP="009A438F">
      <w:pPr>
        <w:spacing w:after="0"/>
        <w:ind w:left="28" w:hanging="28"/>
        <w:rPr>
          <w:b/>
          <w:bCs/>
          <w:szCs w:val="28"/>
          <w:lang w:val="uk-UA" w:eastAsia="ru-RU"/>
        </w:rPr>
      </w:pPr>
      <w:r w:rsidRPr="009A438F">
        <w:rPr>
          <w:b/>
          <w:bCs/>
          <w:szCs w:val="28"/>
          <w:lang w:val="uk-UA" w:eastAsia="ru-RU"/>
        </w:rPr>
        <w:t xml:space="preserve">Посилання на </w:t>
      </w:r>
      <w:proofErr w:type="spellStart"/>
      <w:r w:rsidRPr="009A438F">
        <w:rPr>
          <w:b/>
          <w:bCs/>
          <w:szCs w:val="28"/>
          <w:lang w:val="uk-UA" w:eastAsia="ru-RU"/>
        </w:rPr>
        <w:t>наукометричні</w:t>
      </w:r>
      <w:proofErr w:type="spellEnd"/>
      <w:r w:rsidRPr="009A438F">
        <w:rPr>
          <w:b/>
          <w:bCs/>
          <w:szCs w:val="28"/>
          <w:lang w:val="uk-UA" w:eastAsia="ru-RU"/>
        </w:rPr>
        <w:t xml:space="preserve"> бази:</w:t>
      </w:r>
    </w:p>
    <w:p w:rsidR="0072000C" w:rsidRDefault="00262CA7" w:rsidP="009A438F">
      <w:pPr>
        <w:spacing w:after="0"/>
        <w:ind w:left="28" w:hanging="28"/>
        <w:jc w:val="both"/>
        <w:rPr>
          <w:b/>
          <w:szCs w:val="28"/>
          <w:lang w:val="uk-UA"/>
        </w:rPr>
      </w:pPr>
      <w:hyperlink r:id="rId5" w:history="1">
        <w:proofErr w:type="spellStart"/>
        <w:r w:rsidR="009A438F" w:rsidRPr="009A438F">
          <w:rPr>
            <w:b/>
            <w:bCs/>
            <w:szCs w:val="28"/>
            <w:lang w:val="uk-UA" w:eastAsia="ru-RU"/>
          </w:rPr>
          <w:t>Google</w:t>
        </w:r>
        <w:proofErr w:type="spellEnd"/>
        <w:r w:rsidR="009A438F" w:rsidRPr="009A438F">
          <w:rPr>
            <w:b/>
            <w:bCs/>
            <w:szCs w:val="28"/>
            <w:lang w:val="uk-UA" w:eastAsia="ru-RU"/>
          </w:rPr>
          <w:t xml:space="preserve"> </w:t>
        </w:r>
        <w:proofErr w:type="spellStart"/>
        <w:r w:rsidR="009A438F" w:rsidRPr="009A438F">
          <w:rPr>
            <w:b/>
            <w:bCs/>
            <w:szCs w:val="28"/>
            <w:lang w:val="uk-UA" w:eastAsia="ru-RU"/>
          </w:rPr>
          <w:t>Scholar</w:t>
        </w:r>
        <w:proofErr w:type="spellEnd"/>
      </w:hyperlink>
      <w:r w:rsidR="009A438F" w:rsidRPr="009A438F">
        <w:rPr>
          <w:b/>
          <w:szCs w:val="28"/>
          <w:lang w:val="uk-UA"/>
        </w:rPr>
        <w:t>:</w:t>
      </w:r>
    </w:p>
    <w:p w:rsidR="0072000C" w:rsidRPr="009A438F" w:rsidRDefault="009A438F" w:rsidP="0072000C">
      <w:pPr>
        <w:spacing w:after="0"/>
        <w:ind w:left="28" w:hanging="28"/>
        <w:jc w:val="both"/>
        <w:rPr>
          <w:szCs w:val="28"/>
          <w:lang w:val="uk-UA"/>
        </w:rPr>
      </w:pPr>
      <w:r w:rsidRPr="009A438F">
        <w:rPr>
          <w:szCs w:val="28"/>
          <w:lang w:val="uk-UA"/>
        </w:rPr>
        <w:t xml:space="preserve"> </w:t>
      </w:r>
      <w:r w:rsidR="00262CA7">
        <w:fldChar w:fldCharType="begin"/>
      </w:r>
      <w:r w:rsidR="00262CA7" w:rsidRPr="00262CA7">
        <w:rPr>
          <w:lang w:val="uk-UA"/>
        </w:rPr>
        <w:instrText xml:space="preserve"> </w:instrText>
      </w:r>
      <w:r w:rsidR="00262CA7">
        <w:instrText>HYPERLINK</w:instrText>
      </w:r>
      <w:r w:rsidR="00262CA7" w:rsidRPr="00262CA7">
        <w:rPr>
          <w:lang w:val="uk-UA"/>
        </w:rPr>
        <w:instrText xml:space="preserve"> "</w:instrText>
      </w:r>
      <w:r w:rsidR="00262CA7">
        <w:instrText>https</w:instrText>
      </w:r>
      <w:r w:rsidR="00262CA7" w:rsidRPr="00262CA7">
        <w:rPr>
          <w:lang w:val="uk-UA"/>
        </w:rPr>
        <w:instrText>://</w:instrText>
      </w:r>
      <w:r w:rsidR="00262CA7">
        <w:instrText>scholar</w:instrText>
      </w:r>
      <w:r w:rsidR="00262CA7" w:rsidRPr="00262CA7">
        <w:rPr>
          <w:lang w:val="uk-UA"/>
        </w:rPr>
        <w:instrText>.</w:instrText>
      </w:r>
      <w:r w:rsidR="00262CA7">
        <w:instrText>google</w:instrText>
      </w:r>
      <w:r w:rsidR="00262CA7" w:rsidRPr="00262CA7">
        <w:rPr>
          <w:lang w:val="uk-UA"/>
        </w:rPr>
        <w:instrText>.</w:instrText>
      </w:r>
      <w:r w:rsidR="00262CA7">
        <w:instrText>com</w:instrText>
      </w:r>
      <w:r w:rsidR="00262CA7" w:rsidRPr="00262CA7">
        <w:rPr>
          <w:lang w:val="uk-UA"/>
        </w:rPr>
        <w:instrText>.</w:instrText>
      </w:r>
      <w:r w:rsidR="00262CA7">
        <w:instrText>ua</w:instrText>
      </w:r>
      <w:r w:rsidR="00262CA7" w:rsidRPr="00262CA7">
        <w:rPr>
          <w:lang w:val="uk-UA"/>
        </w:rPr>
        <w:instrText>/</w:instrText>
      </w:r>
      <w:r w:rsidR="00262CA7">
        <w:instrText>citations</w:instrText>
      </w:r>
      <w:r w:rsidR="00262CA7" w:rsidRPr="00262CA7">
        <w:rPr>
          <w:lang w:val="uk-UA"/>
        </w:rPr>
        <w:instrText>?</w:instrText>
      </w:r>
      <w:r w:rsidR="00262CA7">
        <w:instrText>hl</w:instrText>
      </w:r>
      <w:r w:rsidR="00262CA7" w:rsidRPr="00262CA7">
        <w:rPr>
          <w:lang w:val="uk-UA"/>
        </w:rPr>
        <w:instrText>=</w:instrText>
      </w:r>
      <w:r w:rsidR="00262CA7">
        <w:instrText>uk</w:instrText>
      </w:r>
      <w:r w:rsidR="00262CA7" w:rsidRPr="00262CA7">
        <w:rPr>
          <w:lang w:val="uk-UA"/>
        </w:rPr>
        <w:instrText>&amp;</w:instrText>
      </w:r>
      <w:r w:rsidR="00262CA7">
        <w:instrText>user</w:instrText>
      </w:r>
      <w:r w:rsidR="00262CA7" w:rsidRPr="00262CA7">
        <w:rPr>
          <w:lang w:val="uk-UA"/>
        </w:rPr>
        <w:instrText>=6_</w:instrText>
      </w:r>
      <w:r w:rsidR="00262CA7">
        <w:instrText>iZ</w:instrText>
      </w:r>
      <w:r w:rsidR="00262CA7" w:rsidRPr="00262CA7">
        <w:rPr>
          <w:lang w:val="uk-UA"/>
        </w:rPr>
        <w:instrText>9</w:instrText>
      </w:r>
      <w:r w:rsidR="00262CA7">
        <w:instrText>PcAAAAJ</w:instrText>
      </w:r>
      <w:r w:rsidR="00262CA7" w:rsidRPr="00262CA7">
        <w:rPr>
          <w:lang w:val="uk-UA"/>
        </w:rPr>
        <w:instrText xml:space="preserve">" </w:instrText>
      </w:r>
      <w:r w:rsidR="00262CA7">
        <w:fldChar w:fldCharType="separate"/>
      </w:r>
      <w:r w:rsidR="0072000C" w:rsidRPr="00A5439B">
        <w:rPr>
          <w:rStyle w:val="a5"/>
          <w:rFonts w:cstheme="minorBidi"/>
          <w:szCs w:val="28"/>
          <w:lang w:val="uk-UA"/>
        </w:rPr>
        <w:t>https://scholar.google.com.ua/citations?hl=uk&amp;user=6_iZ9PcAAAAJ</w:t>
      </w:r>
      <w:r w:rsidR="00262CA7">
        <w:rPr>
          <w:rStyle w:val="a5"/>
          <w:rFonts w:cstheme="minorBidi"/>
          <w:szCs w:val="28"/>
          <w:lang w:val="uk-UA"/>
        </w:rPr>
        <w:fldChar w:fldCharType="end"/>
      </w:r>
    </w:p>
    <w:p w:rsidR="0072000C" w:rsidRPr="0072000C" w:rsidRDefault="009A438F" w:rsidP="009A438F">
      <w:pPr>
        <w:spacing w:after="0"/>
        <w:ind w:hanging="28"/>
        <w:jc w:val="both"/>
        <w:rPr>
          <w:rFonts w:cs="Times New Roman"/>
          <w:bCs/>
          <w:szCs w:val="28"/>
          <w:lang w:val="uk-UA" w:eastAsia="ru-RU"/>
        </w:rPr>
      </w:pPr>
      <w:r w:rsidRPr="009A438F">
        <w:rPr>
          <w:rStyle w:val="a4"/>
          <w:szCs w:val="28"/>
          <w:lang w:val="en-US"/>
        </w:rPr>
        <w:t>ORCID</w:t>
      </w:r>
      <w:r w:rsidRPr="00FA4CAA">
        <w:rPr>
          <w:rStyle w:val="a4"/>
          <w:szCs w:val="28"/>
          <w:lang w:val="uk-UA"/>
        </w:rPr>
        <w:t xml:space="preserve">: </w:t>
      </w:r>
      <w:r w:rsidR="00262CA7">
        <w:fldChar w:fldCharType="begin"/>
      </w:r>
      <w:r w:rsidR="00262CA7" w:rsidRPr="00262CA7">
        <w:rPr>
          <w:lang w:val="en-US"/>
        </w:rPr>
        <w:instrText xml:space="preserve"> HYPERLINK "https://orcid.org/0000-0001-8196-647X" </w:instrText>
      </w:r>
      <w:r w:rsidR="00262CA7">
        <w:fldChar w:fldCharType="separate"/>
      </w:r>
      <w:r w:rsidR="0072000C" w:rsidRPr="00F265B3">
        <w:rPr>
          <w:rStyle w:val="a5"/>
          <w:color w:val="2E7F9F"/>
          <w:szCs w:val="28"/>
          <w:lang w:val="en-US"/>
        </w:rPr>
        <w:t>0000-0001-8196-647X</w:t>
      </w:r>
      <w:r w:rsidR="00262CA7">
        <w:rPr>
          <w:rStyle w:val="a5"/>
          <w:color w:val="2E7F9F"/>
          <w:szCs w:val="28"/>
          <w:lang w:val="en-US"/>
        </w:rPr>
        <w:fldChar w:fldCharType="end"/>
      </w:r>
    </w:p>
    <w:p w:rsidR="009A438F" w:rsidRDefault="009A438F" w:rsidP="009A438F">
      <w:pPr>
        <w:spacing w:after="0"/>
        <w:ind w:hanging="28"/>
        <w:rPr>
          <w:rStyle w:val="a4"/>
          <w:szCs w:val="28"/>
          <w:lang w:val="uk-UA"/>
        </w:rPr>
      </w:pPr>
      <w:r w:rsidRPr="009A438F">
        <w:rPr>
          <w:rStyle w:val="a4"/>
          <w:szCs w:val="28"/>
          <w:lang w:val="en-US"/>
        </w:rPr>
        <w:t>Scopus</w:t>
      </w:r>
      <w:r w:rsidRPr="009A438F">
        <w:rPr>
          <w:rStyle w:val="a4"/>
          <w:szCs w:val="28"/>
          <w:lang w:val="uk-UA"/>
        </w:rPr>
        <w:t xml:space="preserve">: </w:t>
      </w:r>
      <w:r w:rsidR="00262CA7">
        <w:fldChar w:fldCharType="begin"/>
      </w:r>
      <w:r w:rsidR="00262CA7" w:rsidRPr="00262CA7">
        <w:rPr>
          <w:lang w:val="en-US"/>
        </w:rPr>
        <w:instrText xml:space="preserve"> HYPERLINK "https://www.scopus.com/authid/detail.uri?authorId=57226855343" </w:instrText>
      </w:r>
      <w:r w:rsidR="00262CA7">
        <w:fldChar w:fldCharType="separate"/>
      </w:r>
      <w:r w:rsidR="00F265B3" w:rsidRPr="00A5439B">
        <w:rPr>
          <w:rStyle w:val="a5"/>
          <w:szCs w:val="28"/>
          <w:lang w:val="uk-UA"/>
        </w:rPr>
        <w:t>https://www.scopus.com/authid/detail.uri?authorId=57226855343</w:t>
      </w:r>
      <w:r w:rsidR="00262CA7">
        <w:rPr>
          <w:rStyle w:val="a5"/>
          <w:szCs w:val="28"/>
          <w:lang w:val="uk-UA"/>
        </w:rPr>
        <w:fldChar w:fldCharType="end"/>
      </w:r>
    </w:p>
    <w:p w:rsidR="00F265B3" w:rsidRPr="009A438F" w:rsidRDefault="00F265B3" w:rsidP="00F265B3">
      <w:pPr>
        <w:spacing w:after="0"/>
        <w:rPr>
          <w:rStyle w:val="a4"/>
          <w:b w:val="0"/>
          <w:szCs w:val="28"/>
          <w:lang w:val="uk-UA"/>
        </w:rPr>
      </w:pPr>
    </w:p>
    <w:p w:rsidR="009A438F" w:rsidRDefault="009A438F" w:rsidP="009A438F">
      <w:pPr>
        <w:tabs>
          <w:tab w:val="center" w:pos="5031"/>
        </w:tabs>
        <w:spacing w:after="0"/>
        <w:ind w:hanging="28"/>
        <w:jc w:val="both"/>
        <w:rPr>
          <w:color w:val="000000"/>
          <w:szCs w:val="28"/>
          <w:lang w:val="uk-UA"/>
        </w:rPr>
      </w:pPr>
    </w:p>
    <w:p w:rsidR="002B1F21" w:rsidRDefault="002B1F21" w:rsidP="00F265B3">
      <w:pPr>
        <w:tabs>
          <w:tab w:val="center" w:pos="5031"/>
        </w:tabs>
        <w:spacing w:after="0"/>
        <w:jc w:val="both"/>
        <w:rPr>
          <w:color w:val="000000"/>
          <w:szCs w:val="28"/>
          <w:lang w:val="uk-UA"/>
        </w:rPr>
      </w:pPr>
    </w:p>
    <w:p w:rsidR="00D56508" w:rsidRPr="00FA4CAA" w:rsidRDefault="002B1F21" w:rsidP="00EC730F">
      <w:pPr>
        <w:spacing w:after="0"/>
        <w:ind w:left="709"/>
        <w:jc w:val="both"/>
        <w:rPr>
          <w:lang w:val="uk-UA"/>
        </w:rPr>
      </w:pPr>
      <w:r w:rsidRPr="002B1F21">
        <w:rPr>
          <w:b/>
          <w:noProof/>
          <w:color w:val="00000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66800" y="685800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809750"/>
            <wp:effectExtent l="0" t="0" r="0" b="0"/>
            <wp:wrapSquare wrapText="bothSides"/>
            <wp:docPr id="8" name="Рисунок 8" descr="C:\Users\user\Desktop\nikitenk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ikitenko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B1F21">
        <w:rPr>
          <w:b/>
          <w:color w:val="000000"/>
          <w:szCs w:val="28"/>
          <w:lang w:val="uk-UA"/>
        </w:rPr>
        <w:t>Нікітенко</w:t>
      </w:r>
      <w:proofErr w:type="spellEnd"/>
      <w:r w:rsidRPr="002B1F21">
        <w:rPr>
          <w:b/>
          <w:color w:val="000000"/>
          <w:szCs w:val="28"/>
          <w:lang w:val="uk-UA"/>
        </w:rPr>
        <w:t xml:space="preserve"> Олександр Іванович</w:t>
      </w:r>
      <w:r>
        <w:rPr>
          <w:color w:val="000000"/>
          <w:szCs w:val="28"/>
          <w:lang w:val="uk-UA"/>
        </w:rPr>
        <w:t xml:space="preserve"> –</w:t>
      </w:r>
      <w:r w:rsidRPr="002B1F21">
        <w:rPr>
          <w:lang w:val="uk-UA"/>
        </w:rPr>
        <w:t xml:space="preserve"> </w:t>
      </w:r>
      <w:r>
        <w:rPr>
          <w:lang w:val="uk-UA"/>
        </w:rPr>
        <w:t xml:space="preserve">професор </w:t>
      </w:r>
      <w:r w:rsidR="00EC730F">
        <w:rPr>
          <w:lang w:val="uk-UA"/>
        </w:rPr>
        <w:t xml:space="preserve">  </w:t>
      </w:r>
      <w:r>
        <w:rPr>
          <w:lang w:val="uk-UA"/>
        </w:rPr>
        <w:t xml:space="preserve">кафедри права, доктор юридичних наук, </w:t>
      </w:r>
      <w:r w:rsidRPr="00FA4CAA">
        <w:rPr>
          <w:lang w:val="uk-UA"/>
        </w:rPr>
        <w:t>заслужений юрист України.</w:t>
      </w:r>
    </w:p>
    <w:p w:rsidR="00EC730F" w:rsidRDefault="00EC730F" w:rsidP="002B1F21">
      <w:pPr>
        <w:spacing w:after="0"/>
        <w:ind w:left="28" w:hanging="2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EC730F" w:rsidRPr="00EC730F" w:rsidRDefault="00D56508" w:rsidP="00EC730F">
      <w:pPr>
        <w:spacing w:after="0"/>
        <w:ind w:left="28" w:hanging="28"/>
        <w:jc w:val="both"/>
        <w:rPr>
          <w:rFonts w:cs="Times New Roman"/>
          <w:color w:val="000000" w:themeColor="text1"/>
          <w:szCs w:val="28"/>
          <w:lang w:val="uk-UA"/>
        </w:rPr>
      </w:pPr>
      <w:r w:rsidRPr="009A438F">
        <w:rPr>
          <w:color w:val="000000"/>
          <w:szCs w:val="28"/>
          <w:lang w:val="uk-UA"/>
        </w:rPr>
        <w:t>Кандидат юридичних наук</w:t>
      </w:r>
      <w:r>
        <w:rPr>
          <w:color w:val="000000"/>
          <w:szCs w:val="28"/>
          <w:lang w:val="uk-UA"/>
        </w:rPr>
        <w:t>:</w:t>
      </w:r>
      <w:r w:rsidRPr="00D56508">
        <w:rPr>
          <w:rFonts w:ascii="Helvetica" w:hAnsi="Helvetica"/>
          <w:color w:val="666666"/>
          <w:sz w:val="20"/>
          <w:szCs w:val="20"/>
          <w:shd w:val="clear" w:color="auto" w:fill="F9F9F9"/>
        </w:rPr>
        <w:t xml:space="preserve"> </w:t>
      </w:r>
      <w:r w:rsidR="00EC730F" w:rsidRPr="00EC730F">
        <w:rPr>
          <w:rFonts w:cs="Times New Roman"/>
          <w:color w:val="000000" w:themeColor="text1"/>
          <w:szCs w:val="28"/>
          <w:shd w:val="clear" w:color="auto" w:fill="F9F9F9"/>
          <w:lang w:val="uk-UA"/>
        </w:rPr>
        <w:t>1</w:t>
      </w:r>
      <w:hyperlink r:id="rId7" w:history="1">
        <w:r w:rsidR="00EC730F" w:rsidRPr="00EC730F">
          <w:rPr>
            <w:rStyle w:val="a5"/>
            <w:color w:val="000000" w:themeColor="text1"/>
            <w:szCs w:val="28"/>
            <w:u w:val="none"/>
            <w:shd w:val="clear" w:color="auto" w:fill="FFFFFF"/>
            <w:lang w:val="uk-UA"/>
          </w:rPr>
          <w:t>2.00.07 - Адміністративне право і процес; фінансове право; інформаційне право</w:t>
        </w:r>
      </w:hyperlink>
    </w:p>
    <w:p w:rsidR="00D56508" w:rsidRPr="00EC730F" w:rsidRDefault="00D56508" w:rsidP="00EC730F">
      <w:pPr>
        <w:spacing w:after="0"/>
        <w:ind w:left="28" w:hanging="28"/>
        <w:jc w:val="both"/>
        <w:rPr>
          <w:rFonts w:cs="Times New Roman"/>
          <w:color w:val="000000" w:themeColor="text1"/>
          <w:szCs w:val="28"/>
          <w:lang w:val="uk-UA"/>
        </w:rPr>
      </w:pPr>
      <w:r w:rsidRPr="00EC730F">
        <w:rPr>
          <w:color w:val="000000"/>
          <w:szCs w:val="28"/>
          <w:lang w:val="uk-UA"/>
        </w:rPr>
        <w:t xml:space="preserve">Тема дисертації: </w:t>
      </w:r>
      <w:r w:rsidRPr="00EC730F">
        <w:rPr>
          <w:rFonts w:cs="Times New Roman"/>
          <w:color w:val="000000" w:themeColor="text1"/>
          <w:szCs w:val="28"/>
          <w:shd w:val="clear" w:color="auto" w:fill="F9F9F9"/>
          <w:lang w:val="uk-UA"/>
        </w:rPr>
        <w:t>Адміністративно-правовий захист власності в Україні</w:t>
      </w:r>
    </w:p>
    <w:p w:rsidR="00D56508" w:rsidRPr="00EC730F" w:rsidRDefault="00D56508" w:rsidP="00EC730F">
      <w:pPr>
        <w:spacing w:after="0"/>
        <w:ind w:left="28" w:hanging="28"/>
        <w:jc w:val="both"/>
        <w:rPr>
          <w:rFonts w:cs="Times New Roman"/>
          <w:color w:val="000000" w:themeColor="text1"/>
          <w:szCs w:val="28"/>
          <w:lang w:val="uk-UA"/>
        </w:rPr>
      </w:pPr>
      <w:r w:rsidRPr="00EC730F">
        <w:rPr>
          <w:color w:val="000000"/>
          <w:szCs w:val="28"/>
          <w:lang w:val="uk-UA"/>
        </w:rPr>
        <w:t>Доктор юридичних наук:</w:t>
      </w:r>
      <w:r w:rsidR="00EC730F" w:rsidRPr="00EC730F">
        <w:rPr>
          <w:rFonts w:ascii="Arial" w:hAnsi="Arial" w:cs="Arial"/>
          <w:color w:val="444444"/>
          <w:sz w:val="18"/>
          <w:szCs w:val="18"/>
          <w:shd w:val="clear" w:color="auto" w:fill="FFFFFF"/>
          <w:lang w:val="uk-UA"/>
        </w:rPr>
        <w:t xml:space="preserve">  </w:t>
      </w:r>
      <w:hyperlink r:id="rId8" w:history="1">
        <w:r w:rsidR="00EC730F" w:rsidRPr="00EC730F">
          <w:rPr>
            <w:rStyle w:val="a5"/>
            <w:color w:val="000000" w:themeColor="text1"/>
            <w:szCs w:val="28"/>
            <w:u w:val="none"/>
            <w:shd w:val="clear" w:color="auto" w:fill="FFFFFF"/>
            <w:lang w:val="uk-UA"/>
          </w:rPr>
          <w:t>12.00.07 - Адміністративне право і процес; фінансове право; інформаційне право</w:t>
        </w:r>
      </w:hyperlink>
    </w:p>
    <w:p w:rsidR="00D56508" w:rsidRPr="00EC730F" w:rsidRDefault="00D56508" w:rsidP="00EC730F">
      <w:pPr>
        <w:spacing w:after="0"/>
        <w:ind w:left="28" w:hanging="28"/>
        <w:jc w:val="both"/>
        <w:rPr>
          <w:color w:val="000000"/>
          <w:szCs w:val="28"/>
          <w:lang w:val="uk-UA"/>
        </w:rPr>
      </w:pPr>
      <w:r w:rsidRPr="0044009B">
        <w:rPr>
          <w:color w:val="000000"/>
          <w:szCs w:val="28"/>
          <w:lang w:val="uk-UA"/>
        </w:rPr>
        <w:t>Тема дисертації</w:t>
      </w:r>
      <w:r w:rsidR="00EC730F">
        <w:rPr>
          <w:color w:val="000000"/>
          <w:szCs w:val="28"/>
          <w:lang w:val="uk-UA"/>
        </w:rPr>
        <w:t>:</w:t>
      </w:r>
      <w:r w:rsidR="00EC730F" w:rsidRPr="00EC730F">
        <w:t xml:space="preserve"> </w:t>
      </w:r>
      <w:r w:rsidR="00EC730F" w:rsidRPr="00EC730F">
        <w:rPr>
          <w:lang w:val="uk-UA"/>
        </w:rPr>
        <w:t>Теоретичні проблеми удосконалення забезпечення внутрішньої безпеки держави правоохоронними органами</w:t>
      </w:r>
    </w:p>
    <w:p w:rsidR="002B1F21" w:rsidRPr="009A438F" w:rsidRDefault="002B1F21" w:rsidP="002B1F21">
      <w:pPr>
        <w:spacing w:after="0"/>
        <w:ind w:left="28" w:hanging="28"/>
        <w:rPr>
          <w:b/>
          <w:bCs/>
          <w:szCs w:val="28"/>
          <w:lang w:val="uk-UA" w:eastAsia="ru-RU"/>
        </w:rPr>
      </w:pPr>
      <w:r>
        <w:rPr>
          <w:color w:val="000000"/>
          <w:szCs w:val="28"/>
          <w:lang w:val="uk-UA"/>
        </w:rPr>
        <w:br w:type="textWrapping" w:clear="all"/>
      </w:r>
      <w:r w:rsidRPr="009A438F">
        <w:rPr>
          <w:b/>
          <w:bCs/>
          <w:szCs w:val="28"/>
          <w:lang w:val="uk-UA" w:eastAsia="ru-RU"/>
        </w:rPr>
        <w:t xml:space="preserve">Посилання на </w:t>
      </w:r>
      <w:proofErr w:type="spellStart"/>
      <w:r w:rsidRPr="009A438F">
        <w:rPr>
          <w:b/>
          <w:bCs/>
          <w:szCs w:val="28"/>
          <w:lang w:val="uk-UA" w:eastAsia="ru-RU"/>
        </w:rPr>
        <w:t>наукометричні</w:t>
      </w:r>
      <w:proofErr w:type="spellEnd"/>
      <w:r w:rsidRPr="009A438F">
        <w:rPr>
          <w:b/>
          <w:bCs/>
          <w:szCs w:val="28"/>
          <w:lang w:val="uk-UA" w:eastAsia="ru-RU"/>
        </w:rPr>
        <w:t xml:space="preserve"> бази:</w:t>
      </w:r>
    </w:p>
    <w:p w:rsidR="002B1F21" w:rsidRPr="009A438F" w:rsidRDefault="00262CA7" w:rsidP="002B1F21">
      <w:pPr>
        <w:spacing w:after="0"/>
        <w:ind w:left="28" w:hanging="28"/>
        <w:rPr>
          <w:szCs w:val="28"/>
          <w:lang w:val="uk-UA"/>
        </w:rPr>
      </w:pPr>
      <w:hyperlink r:id="rId9" w:history="1">
        <w:r w:rsidR="002B1F21" w:rsidRPr="009A438F">
          <w:rPr>
            <w:b/>
            <w:bCs/>
            <w:szCs w:val="28"/>
            <w:lang w:val="uk-UA" w:eastAsia="ru-RU"/>
          </w:rPr>
          <w:t>Google Scholar</w:t>
        </w:r>
      </w:hyperlink>
      <w:r w:rsidR="002B1F21" w:rsidRPr="009A438F">
        <w:rPr>
          <w:b/>
          <w:szCs w:val="28"/>
          <w:lang w:val="uk-UA"/>
        </w:rPr>
        <w:t>:</w:t>
      </w:r>
      <w:r w:rsidR="002B1F21">
        <w:rPr>
          <w:szCs w:val="28"/>
          <w:lang w:val="uk-UA"/>
        </w:rPr>
        <w:t xml:space="preserve"> </w:t>
      </w:r>
      <w:hyperlink r:id="rId10" w:history="1">
        <w:r w:rsidR="002B1F21" w:rsidRPr="002B1F21">
          <w:rPr>
            <w:rStyle w:val="a5"/>
            <w:color w:val="23527C"/>
            <w:szCs w:val="28"/>
            <w:lang w:val="en-US"/>
          </w:rPr>
          <w:t>https</w:t>
        </w:r>
        <w:r w:rsidR="002B1F21" w:rsidRPr="002B1F21">
          <w:rPr>
            <w:rStyle w:val="a5"/>
            <w:color w:val="23527C"/>
            <w:szCs w:val="28"/>
            <w:lang w:val="uk-UA"/>
          </w:rPr>
          <w:t>://</w:t>
        </w:r>
        <w:r w:rsidR="002B1F21" w:rsidRPr="002B1F21">
          <w:rPr>
            <w:rStyle w:val="a5"/>
            <w:color w:val="23527C"/>
            <w:szCs w:val="28"/>
            <w:lang w:val="en-US"/>
          </w:rPr>
          <w:t>scholar</w:t>
        </w:r>
        <w:r w:rsidR="002B1F21" w:rsidRPr="002B1F21">
          <w:rPr>
            <w:rStyle w:val="a5"/>
            <w:color w:val="23527C"/>
            <w:szCs w:val="28"/>
            <w:lang w:val="uk-UA"/>
          </w:rPr>
          <w:t>.</w:t>
        </w:r>
        <w:r w:rsidR="002B1F21" w:rsidRPr="002B1F21">
          <w:rPr>
            <w:rStyle w:val="a5"/>
            <w:color w:val="23527C"/>
            <w:szCs w:val="28"/>
            <w:lang w:val="en-US"/>
          </w:rPr>
          <w:t>google</w:t>
        </w:r>
        <w:r w:rsidR="002B1F21" w:rsidRPr="002B1F21">
          <w:rPr>
            <w:rStyle w:val="a5"/>
            <w:color w:val="23527C"/>
            <w:szCs w:val="28"/>
            <w:lang w:val="uk-UA"/>
          </w:rPr>
          <w:t>.</w:t>
        </w:r>
        <w:r w:rsidR="002B1F21" w:rsidRPr="002B1F21">
          <w:rPr>
            <w:rStyle w:val="a5"/>
            <w:color w:val="23527C"/>
            <w:szCs w:val="28"/>
            <w:lang w:val="en-US"/>
          </w:rPr>
          <w:t>com</w:t>
        </w:r>
        <w:r w:rsidR="002B1F21" w:rsidRPr="002B1F21">
          <w:rPr>
            <w:rStyle w:val="a5"/>
            <w:color w:val="23527C"/>
            <w:szCs w:val="28"/>
            <w:lang w:val="uk-UA"/>
          </w:rPr>
          <w:t>.</w:t>
        </w:r>
        <w:r w:rsidR="002B1F21" w:rsidRPr="002B1F21">
          <w:rPr>
            <w:rStyle w:val="a5"/>
            <w:color w:val="23527C"/>
            <w:szCs w:val="28"/>
            <w:lang w:val="en-US"/>
          </w:rPr>
          <w:t>ua</w:t>
        </w:r>
        <w:r w:rsidR="002B1F21" w:rsidRPr="002B1F21">
          <w:rPr>
            <w:rStyle w:val="a5"/>
            <w:color w:val="23527C"/>
            <w:szCs w:val="28"/>
            <w:lang w:val="uk-UA"/>
          </w:rPr>
          <w:t>/</w:t>
        </w:r>
        <w:r w:rsidR="002B1F21" w:rsidRPr="002B1F21">
          <w:rPr>
            <w:rStyle w:val="a5"/>
            <w:color w:val="23527C"/>
            <w:szCs w:val="28"/>
            <w:lang w:val="en-US"/>
          </w:rPr>
          <w:t>citations</w:t>
        </w:r>
        <w:r w:rsidR="002B1F21" w:rsidRPr="002B1F21">
          <w:rPr>
            <w:rStyle w:val="a5"/>
            <w:color w:val="23527C"/>
            <w:szCs w:val="28"/>
            <w:lang w:val="uk-UA"/>
          </w:rPr>
          <w:t>?</w:t>
        </w:r>
        <w:r w:rsidR="002B1F21" w:rsidRPr="002B1F21">
          <w:rPr>
            <w:rStyle w:val="a5"/>
            <w:color w:val="23527C"/>
            <w:szCs w:val="28"/>
            <w:lang w:val="en-US"/>
          </w:rPr>
          <w:t>hl</w:t>
        </w:r>
        <w:r w:rsidR="002B1F21" w:rsidRPr="002B1F21">
          <w:rPr>
            <w:rStyle w:val="a5"/>
            <w:color w:val="23527C"/>
            <w:szCs w:val="28"/>
            <w:lang w:val="uk-UA"/>
          </w:rPr>
          <w:t>=</w:t>
        </w:r>
        <w:r w:rsidR="002B1F21" w:rsidRPr="002B1F21">
          <w:rPr>
            <w:rStyle w:val="a5"/>
            <w:color w:val="23527C"/>
            <w:szCs w:val="28"/>
            <w:lang w:val="en-US"/>
          </w:rPr>
          <w:t>uk</w:t>
        </w:r>
        <w:r w:rsidR="002B1F21" w:rsidRPr="002B1F21">
          <w:rPr>
            <w:rStyle w:val="a5"/>
            <w:color w:val="23527C"/>
            <w:szCs w:val="28"/>
            <w:lang w:val="uk-UA"/>
          </w:rPr>
          <w:t>&amp;</w:t>
        </w:r>
        <w:r w:rsidR="002B1F21" w:rsidRPr="002B1F21">
          <w:rPr>
            <w:rStyle w:val="a5"/>
            <w:color w:val="23527C"/>
            <w:szCs w:val="28"/>
            <w:lang w:val="en-US"/>
          </w:rPr>
          <w:t>user</w:t>
        </w:r>
        <w:r w:rsidR="002B1F21" w:rsidRPr="002B1F21">
          <w:rPr>
            <w:rStyle w:val="a5"/>
            <w:color w:val="23527C"/>
            <w:szCs w:val="28"/>
            <w:lang w:val="uk-UA"/>
          </w:rPr>
          <w:t>=</w:t>
        </w:r>
        <w:r w:rsidR="002B1F21" w:rsidRPr="002B1F21">
          <w:rPr>
            <w:rStyle w:val="a5"/>
            <w:color w:val="23527C"/>
            <w:szCs w:val="28"/>
            <w:lang w:val="en-US"/>
          </w:rPr>
          <w:t>e</w:t>
        </w:r>
        <w:r w:rsidR="002B1F21" w:rsidRPr="002B1F21">
          <w:rPr>
            <w:rStyle w:val="a5"/>
            <w:color w:val="23527C"/>
            <w:szCs w:val="28"/>
            <w:lang w:val="uk-UA"/>
          </w:rPr>
          <w:t>7</w:t>
        </w:r>
        <w:r w:rsidR="002B1F21" w:rsidRPr="002B1F21">
          <w:rPr>
            <w:rStyle w:val="a5"/>
            <w:color w:val="23527C"/>
            <w:szCs w:val="28"/>
            <w:lang w:val="en-US"/>
          </w:rPr>
          <w:t>wWA</w:t>
        </w:r>
        <w:r w:rsidR="002B1F21" w:rsidRPr="002B1F21">
          <w:rPr>
            <w:rStyle w:val="a5"/>
            <w:color w:val="23527C"/>
            <w:szCs w:val="28"/>
            <w:lang w:val="uk-UA"/>
          </w:rPr>
          <w:t>4</w:t>
        </w:r>
        <w:r w:rsidR="002B1F21" w:rsidRPr="002B1F21">
          <w:rPr>
            <w:rStyle w:val="a5"/>
            <w:color w:val="23527C"/>
            <w:szCs w:val="28"/>
            <w:lang w:val="en-US"/>
          </w:rPr>
          <w:t>EAAAAJ</w:t>
        </w:r>
      </w:hyperlink>
    </w:p>
    <w:p w:rsidR="002B1F21" w:rsidRPr="002B1F21" w:rsidRDefault="002B1F21" w:rsidP="002B1F21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2B1F21">
        <w:rPr>
          <w:b/>
          <w:color w:val="333333"/>
          <w:sz w:val="28"/>
          <w:szCs w:val="28"/>
          <w:lang w:val="en-US"/>
        </w:rPr>
        <w:t>ORCID</w:t>
      </w:r>
      <w:r w:rsidRPr="002B1F21">
        <w:rPr>
          <w:color w:val="333333"/>
          <w:sz w:val="28"/>
          <w:szCs w:val="28"/>
          <w:lang w:val="uk-UA"/>
        </w:rPr>
        <w:t xml:space="preserve">: 0000-0002-1456-5585 </w:t>
      </w:r>
    </w:p>
    <w:p w:rsidR="002B1F21" w:rsidRPr="009A438F" w:rsidRDefault="002B1F21" w:rsidP="002B1F21">
      <w:pPr>
        <w:spacing w:after="0"/>
        <w:ind w:hanging="28"/>
        <w:rPr>
          <w:rStyle w:val="a4"/>
          <w:b w:val="0"/>
          <w:szCs w:val="28"/>
          <w:lang w:val="uk-UA"/>
        </w:rPr>
      </w:pPr>
      <w:r w:rsidRPr="009A438F">
        <w:rPr>
          <w:rStyle w:val="a4"/>
          <w:szCs w:val="28"/>
          <w:lang w:val="en-US"/>
        </w:rPr>
        <w:t>Scopus</w:t>
      </w:r>
      <w:r w:rsidRPr="009A438F">
        <w:rPr>
          <w:rStyle w:val="a4"/>
          <w:szCs w:val="28"/>
          <w:lang w:val="uk-UA"/>
        </w:rPr>
        <w:t xml:space="preserve">: </w:t>
      </w:r>
    </w:p>
    <w:p w:rsidR="001F0E23" w:rsidRDefault="001F0E23" w:rsidP="002B1F21">
      <w:pPr>
        <w:spacing w:after="0"/>
        <w:ind w:left="28" w:hanging="28"/>
        <w:rPr>
          <w:rStyle w:val="a4"/>
          <w:szCs w:val="28"/>
          <w:lang w:val="uk-UA"/>
        </w:rPr>
      </w:pPr>
    </w:p>
    <w:p w:rsidR="00F265B3" w:rsidRDefault="00F265B3" w:rsidP="002B1F21">
      <w:pPr>
        <w:spacing w:after="0"/>
        <w:ind w:left="28" w:hanging="28"/>
        <w:rPr>
          <w:rStyle w:val="a4"/>
          <w:szCs w:val="28"/>
          <w:lang w:val="uk-UA"/>
        </w:rPr>
      </w:pPr>
    </w:p>
    <w:p w:rsidR="00F265B3" w:rsidRDefault="00F265B3" w:rsidP="002B1F21">
      <w:pPr>
        <w:spacing w:after="0"/>
        <w:ind w:left="28" w:hanging="28"/>
        <w:rPr>
          <w:rStyle w:val="a4"/>
          <w:szCs w:val="28"/>
          <w:lang w:val="uk-UA"/>
        </w:rPr>
      </w:pPr>
    </w:p>
    <w:p w:rsidR="00FA4CAA" w:rsidRDefault="001F0E23" w:rsidP="002B1F21">
      <w:pPr>
        <w:spacing w:after="0"/>
        <w:ind w:left="28" w:hanging="28"/>
        <w:rPr>
          <w:rStyle w:val="a4"/>
          <w:szCs w:val="28"/>
          <w:lang w:val="uk-UA"/>
        </w:rPr>
      </w:pPr>
      <w:r w:rsidRPr="000A6C35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1943100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2373630"/>
            <wp:effectExtent l="0" t="0" r="9525" b="7620"/>
            <wp:wrapSquare wrapText="bothSides"/>
            <wp:docPr id="1" name="Рисунок 10" descr="D:\семья\нов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семья\нов.jp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A4CAA">
        <w:rPr>
          <w:rStyle w:val="a4"/>
          <w:szCs w:val="28"/>
          <w:lang w:val="uk-UA"/>
        </w:rPr>
        <w:t>Оржинська</w:t>
      </w:r>
      <w:proofErr w:type="spellEnd"/>
      <w:r w:rsidR="00FA4CAA">
        <w:rPr>
          <w:rStyle w:val="a4"/>
          <w:szCs w:val="28"/>
          <w:lang w:val="uk-UA"/>
        </w:rPr>
        <w:t xml:space="preserve"> Ельвіра Ігорівна – доцент кафедри права, кандидат юридичних наук</w:t>
      </w:r>
    </w:p>
    <w:p w:rsidR="00FA4CAA" w:rsidRDefault="00FA4CAA" w:rsidP="0002020B">
      <w:pPr>
        <w:spacing w:after="0"/>
        <w:ind w:left="28" w:hanging="28"/>
        <w:jc w:val="both"/>
        <w:rPr>
          <w:color w:val="000000"/>
          <w:szCs w:val="26"/>
          <w:lang w:val="uk-UA"/>
        </w:rPr>
      </w:pPr>
      <w:r w:rsidRPr="009103BC">
        <w:rPr>
          <w:color w:val="000000"/>
          <w:szCs w:val="26"/>
          <w:lang w:val="uk-UA"/>
        </w:rPr>
        <w:t>Херсонський юридичний інститут Харківського національного університету внутрішніх справ, 2007 р., правознавство, юрист</w:t>
      </w:r>
      <w:r>
        <w:rPr>
          <w:color w:val="000000"/>
          <w:szCs w:val="26"/>
          <w:lang w:val="uk-UA"/>
        </w:rPr>
        <w:t>.</w:t>
      </w:r>
    </w:p>
    <w:p w:rsidR="00FA4CAA" w:rsidRDefault="00FA4CAA" w:rsidP="0002020B">
      <w:pPr>
        <w:spacing w:after="0"/>
        <w:ind w:left="28" w:hanging="28"/>
        <w:jc w:val="both"/>
        <w:rPr>
          <w:color w:val="000000"/>
          <w:szCs w:val="26"/>
          <w:lang w:val="uk-UA"/>
        </w:rPr>
      </w:pPr>
      <w:r w:rsidRPr="009103BC">
        <w:rPr>
          <w:color w:val="000000"/>
          <w:szCs w:val="26"/>
          <w:lang w:val="uk-UA"/>
        </w:rPr>
        <w:t>Харківський національний університет внутрішніх справ, 2008 р., правоохоронна діяльність, магістр з права</w:t>
      </w:r>
    </w:p>
    <w:p w:rsidR="00FA4CAA" w:rsidRDefault="00FA4CAA" w:rsidP="0002020B">
      <w:pPr>
        <w:spacing w:after="0"/>
        <w:ind w:left="28" w:hanging="28"/>
        <w:jc w:val="both"/>
        <w:rPr>
          <w:color w:val="000000"/>
          <w:szCs w:val="26"/>
          <w:lang w:val="uk-UA"/>
        </w:rPr>
      </w:pPr>
      <w:r w:rsidRPr="009103BC">
        <w:rPr>
          <w:color w:val="000000"/>
          <w:szCs w:val="26"/>
          <w:lang w:val="uk-UA"/>
        </w:rPr>
        <w:t>Національна академія державного управління п</w:t>
      </w:r>
      <w:r>
        <w:rPr>
          <w:color w:val="000000"/>
          <w:szCs w:val="26"/>
          <w:lang w:val="uk-UA"/>
        </w:rPr>
        <w:t>ри П</w:t>
      </w:r>
      <w:r w:rsidRPr="009103BC">
        <w:rPr>
          <w:color w:val="000000"/>
          <w:szCs w:val="26"/>
          <w:lang w:val="uk-UA"/>
        </w:rPr>
        <w:t>резидентові України, 2019 р., державне управління</w:t>
      </w:r>
    </w:p>
    <w:p w:rsidR="00FA4CAA" w:rsidRPr="00FA4CAA" w:rsidRDefault="00FA4CAA" w:rsidP="00FA4CAA">
      <w:pPr>
        <w:spacing w:after="0"/>
        <w:ind w:left="28" w:hanging="28"/>
        <w:jc w:val="both"/>
        <w:rPr>
          <w:rStyle w:val="a4"/>
          <w:color w:val="000000" w:themeColor="text1"/>
          <w:szCs w:val="28"/>
          <w:lang w:val="uk-UA"/>
        </w:rPr>
      </w:pPr>
      <w:r w:rsidRPr="009A438F">
        <w:rPr>
          <w:color w:val="000000"/>
          <w:szCs w:val="28"/>
          <w:lang w:val="uk-UA"/>
        </w:rPr>
        <w:t>Кандидат юридичних наук</w:t>
      </w:r>
      <w:r>
        <w:rPr>
          <w:color w:val="000000"/>
          <w:szCs w:val="28"/>
          <w:lang w:val="uk-UA"/>
        </w:rPr>
        <w:t>:</w:t>
      </w:r>
      <w:r w:rsidRPr="00FA4CAA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hyperlink r:id="rId12" w:history="1">
        <w:r w:rsidRPr="00FA4CAA">
          <w:rPr>
            <w:rStyle w:val="a5"/>
            <w:color w:val="000000" w:themeColor="text1"/>
            <w:szCs w:val="28"/>
            <w:u w:val="none"/>
            <w:shd w:val="clear" w:color="auto" w:fill="FFFFFF"/>
            <w:lang w:val="uk-UA"/>
          </w:rPr>
          <w:t>12.00.09 - Кримінальний процес та криміналістика; судова експертиза</w:t>
        </w:r>
      </w:hyperlink>
      <w:r w:rsidRPr="00FA4CAA">
        <w:rPr>
          <w:rFonts w:cs="Times New Roman"/>
          <w:color w:val="000000" w:themeColor="text1"/>
          <w:szCs w:val="28"/>
          <w:lang w:val="uk-UA"/>
        </w:rPr>
        <w:t>;</w:t>
      </w:r>
      <w:r w:rsidRPr="00FA4CAA">
        <w:rPr>
          <w:rFonts w:cs="Times New Roman"/>
          <w:color w:val="333333"/>
          <w:szCs w:val="28"/>
          <w:shd w:val="clear" w:color="auto" w:fill="FFFFFF"/>
          <w:lang w:val="uk-UA"/>
        </w:rPr>
        <w:t xml:space="preserve"> оперативно-розшукова діяльність</w:t>
      </w:r>
    </w:p>
    <w:p w:rsidR="00F53221" w:rsidRPr="00281512" w:rsidRDefault="00FA4CAA" w:rsidP="0002020B">
      <w:pPr>
        <w:spacing w:after="0"/>
        <w:ind w:left="28" w:hanging="28"/>
        <w:jc w:val="both"/>
        <w:rPr>
          <w:rFonts w:cs="Times New Roman"/>
          <w:b/>
          <w:bCs/>
          <w:szCs w:val="28"/>
        </w:rPr>
      </w:pPr>
      <w:r w:rsidRPr="00FA4CAA">
        <w:rPr>
          <w:rFonts w:cs="Times New Roman"/>
          <w:color w:val="000000"/>
          <w:szCs w:val="28"/>
          <w:lang w:val="uk-UA"/>
        </w:rPr>
        <w:t>Тема дисертації:</w:t>
      </w:r>
      <w:r w:rsidRPr="00FA4CAA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FA4CAA">
        <w:rPr>
          <w:rFonts w:cs="Times New Roman"/>
          <w:color w:val="333333"/>
          <w:szCs w:val="28"/>
          <w:shd w:val="clear" w:color="auto" w:fill="FFFFFF"/>
          <w:lang w:val="uk-UA"/>
        </w:rPr>
        <w:t>Метод криміналістичного аналізу</w:t>
      </w:r>
      <w:r>
        <w:rPr>
          <w:rFonts w:cs="Times New Roman"/>
          <w:color w:val="333333"/>
          <w:szCs w:val="28"/>
          <w:shd w:val="clear" w:color="auto" w:fill="FFFFFF"/>
          <w:lang w:val="uk-UA"/>
        </w:rPr>
        <w:t xml:space="preserve"> </w:t>
      </w:r>
      <w:r w:rsidRPr="00FA4CAA">
        <w:rPr>
          <w:rFonts w:cs="Times New Roman"/>
          <w:color w:val="333333"/>
          <w:szCs w:val="28"/>
          <w:shd w:val="clear" w:color="auto" w:fill="FFFFFF"/>
          <w:lang w:val="uk-UA"/>
        </w:rPr>
        <w:t>злочину та злочинної діяльності</w:t>
      </w:r>
    </w:p>
    <w:p w:rsidR="0002020B" w:rsidRPr="009A438F" w:rsidRDefault="0002020B" w:rsidP="0002020B">
      <w:pPr>
        <w:spacing w:after="0"/>
        <w:ind w:left="28" w:hanging="28"/>
        <w:rPr>
          <w:b/>
          <w:bCs/>
          <w:szCs w:val="28"/>
          <w:lang w:val="uk-UA" w:eastAsia="ru-RU"/>
        </w:rPr>
      </w:pPr>
      <w:r w:rsidRPr="009A438F">
        <w:rPr>
          <w:b/>
          <w:bCs/>
          <w:szCs w:val="28"/>
          <w:lang w:val="uk-UA" w:eastAsia="ru-RU"/>
        </w:rPr>
        <w:t xml:space="preserve">Посилання на </w:t>
      </w:r>
      <w:proofErr w:type="spellStart"/>
      <w:r w:rsidRPr="009A438F">
        <w:rPr>
          <w:b/>
          <w:bCs/>
          <w:szCs w:val="28"/>
          <w:lang w:val="uk-UA" w:eastAsia="ru-RU"/>
        </w:rPr>
        <w:t>наукометричні</w:t>
      </w:r>
      <w:proofErr w:type="spellEnd"/>
      <w:r w:rsidRPr="009A438F">
        <w:rPr>
          <w:b/>
          <w:bCs/>
          <w:szCs w:val="28"/>
          <w:lang w:val="uk-UA" w:eastAsia="ru-RU"/>
        </w:rPr>
        <w:t xml:space="preserve"> бази:</w:t>
      </w:r>
    </w:p>
    <w:p w:rsidR="0002020B" w:rsidRDefault="00262CA7" w:rsidP="0002020B">
      <w:pPr>
        <w:spacing w:after="0"/>
        <w:ind w:left="28" w:hanging="28"/>
        <w:jc w:val="both"/>
        <w:rPr>
          <w:szCs w:val="28"/>
          <w:lang w:val="uk-UA"/>
        </w:rPr>
      </w:pPr>
      <w:hyperlink r:id="rId13" w:history="1">
        <w:proofErr w:type="spellStart"/>
        <w:r w:rsidR="0002020B" w:rsidRPr="009A438F">
          <w:rPr>
            <w:b/>
            <w:bCs/>
            <w:szCs w:val="28"/>
            <w:lang w:val="uk-UA" w:eastAsia="ru-RU"/>
          </w:rPr>
          <w:t>Google</w:t>
        </w:r>
        <w:proofErr w:type="spellEnd"/>
        <w:r w:rsidR="0002020B" w:rsidRPr="009A438F">
          <w:rPr>
            <w:b/>
            <w:bCs/>
            <w:szCs w:val="28"/>
            <w:lang w:val="uk-UA" w:eastAsia="ru-RU"/>
          </w:rPr>
          <w:t xml:space="preserve"> </w:t>
        </w:r>
        <w:proofErr w:type="spellStart"/>
        <w:r w:rsidR="0002020B" w:rsidRPr="009A438F">
          <w:rPr>
            <w:b/>
            <w:bCs/>
            <w:szCs w:val="28"/>
            <w:lang w:val="uk-UA" w:eastAsia="ru-RU"/>
          </w:rPr>
          <w:t>Scholar</w:t>
        </w:r>
        <w:proofErr w:type="spellEnd"/>
      </w:hyperlink>
      <w:r w:rsidR="0002020B" w:rsidRPr="009A438F">
        <w:rPr>
          <w:b/>
          <w:szCs w:val="28"/>
          <w:lang w:val="uk-UA"/>
        </w:rPr>
        <w:t>:</w:t>
      </w:r>
      <w:r w:rsidR="0002020B" w:rsidRPr="009A438F">
        <w:rPr>
          <w:szCs w:val="28"/>
          <w:lang w:val="uk-UA"/>
        </w:rPr>
        <w:t xml:space="preserve"> </w:t>
      </w:r>
    </w:p>
    <w:p w:rsidR="0072000C" w:rsidRPr="00281512" w:rsidRDefault="00262CA7" w:rsidP="0072000C">
      <w:pPr>
        <w:spacing w:after="0"/>
        <w:ind w:left="28" w:hanging="28"/>
        <w:jc w:val="both"/>
        <w:rPr>
          <w:szCs w:val="28"/>
          <w:lang w:val="uk-UA"/>
        </w:rPr>
      </w:pPr>
      <w:r>
        <w:fldChar w:fldCharType="begin"/>
      </w:r>
      <w:r w:rsidRPr="00262CA7">
        <w:rPr>
          <w:lang w:val="uk-UA"/>
        </w:rPr>
        <w:instrText xml:space="preserve"> </w:instrText>
      </w:r>
      <w:r>
        <w:instrText>HYPERLINK</w:instrText>
      </w:r>
      <w:r w:rsidRPr="00262CA7">
        <w:rPr>
          <w:lang w:val="uk-UA"/>
        </w:rPr>
        <w:instrText xml:space="preserve"> "</w:instrText>
      </w:r>
      <w:r>
        <w:instrText>https</w:instrText>
      </w:r>
      <w:r w:rsidRPr="00262CA7">
        <w:rPr>
          <w:lang w:val="uk-UA"/>
        </w:rPr>
        <w:instrText>://</w:instrText>
      </w:r>
      <w:r>
        <w:instrText>scholar</w:instrText>
      </w:r>
      <w:r w:rsidRPr="00262CA7">
        <w:rPr>
          <w:lang w:val="uk-UA"/>
        </w:rPr>
        <w:instrText>.</w:instrText>
      </w:r>
      <w:r>
        <w:instrText>google</w:instrText>
      </w:r>
      <w:r w:rsidRPr="00262CA7">
        <w:rPr>
          <w:lang w:val="uk-UA"/>
        </w:rPr>
        <w:instrText>.</w:instrText>
      </w:r>
      <w:r>
        <w:instrText>com</w:instrText>
      </w:r>
      <w:r w:rsidRPr="00262CA7">
        <w:rPr>
          <w:lang w:val="uk-UA"/>
        </w:rPr>
        <w:instrText>.</w:instrText>
      </w:r>
      <w:r>
        <w:instrText>ua</w:instrText>
      </w:r>
      <w:r w:rsidRPr="00262CA7">
        <w:rPr>
          <w:lang w:val="uk-UA"/>
        </w:rPr>
        <w:instrText>/</w:instrText>
      </w:r>
      <w:r>
        <w:instrText>citations</w:instrText>
      </w:r>
      <w:r w:rsidRPr="00262CA7">
        <w:rPr>
          <w:lang w:val="uk-UA"/>
        </w:rPr>
        <w:instrText>?</w:instrText>
      </w:r>
      <w:r>
        <w:instrText>hl</w:instrText>
      </w:r>
      <w:r w:rsidRPr="00262CA7">
        <w:rPr>
          <w:lang w:val="uk-UA"/>
        </w:rPr>
        <w:instrText>=</w:instrText>
      </w:r>
      <w:r>
        <w:instrText>uk</w:instrText>
      </w:r>
      <w:r w:rsidRPr="00262CA7">
        <w:rPr>
          <w:lang w:val="uk-UA"/>
        </w:rPr>
        <w:instrText>&amp;</w:instrText>
      </w:r>
      <w:r>
        <w:instrText>user</w:instrText>
      </w:r>
      <w:r w:rsidRPr="00262CA7">
        <w:rPr>
          <w:lang w:val="uk-UA"/>
        </w:rPr>
        <w:instrText>=</w:instrText>
      </w:r>
      <w:r>
        <w:instrText>V</w:instrText>
      </w:r>
      <w:r w:rsidRPr="00262CA7">
        <w:rPr>
          <w:lang w:val="uk-UA"/>
        </w:rPr>
        <w:instrText>7</w:instrText>
      </w:r>
      <w:r>
        <w:instrText>x</w:instrText>
      </w:r>
      <w:r w:rsidRPr="00262CA7">
        <w:rPr>
          <w:lang w:val="uk-UA"/>
        </w:rPr>
        <w:instrText>193</w:instrText>
      </w:r>
      <w:r>
        <w:instrText>gAAAAJ</w:instrText>
      </w:r>
      <w:r w:rsidRPr="00262CA7">
        <w:rPr>
          <w:lang w:val="uk-UA"/>
        </w:rPr>
        <w:instrText xml:space="preserve">" </w:instrText>
      </w:r>
      <w:r>
        <w:fldChar w:fldCharType="separate"/>
      </w:r>
      <w:r w:rsidR="0072000C" w:rsidRPr="00A5439B">
        <w:rPr>
          <w:rStyle w:val="a5"/>
          <w:rFonts w:cstheme="minorBidi"/>
          <w:szCs w:val="28"/>
          <w:lang w:val="uk-UA"/>
        </w:rPr>
        <w:t>https://scholar.google.com.ua/citations?hl=uk&amp;user=V7x193gAAAAJ</w:t>
      </w:r>
      <w:r>
        <w:rPr>
          <w:rStyle w:val="a5"/>
          <w:rFonts w:cstheme="minorBidi"/>
          <w:szCs w:val="28"/>
          <w:lang w:val="uk-UA"/>
        </w:rPr>
        <w:fldChar w:fldCharType="end"/>
      </w:r>
    </w:p>
    <w:p w:rsidR="0002020B" w:rsidRPr="009A438F" w:rsidRDefault="0002020B" w:rsidP="0002020B">
      <w:pPr>
        <w:spacing w:after="0"/>
        <w:ind w:hanging="28"/>
        <w:jc w:val="both"/>
        <w:rPr>
          <w:bCs/>
          <w:szCs w:val="28"/>
          <w:lang w:val="uk-UA" w:eastAsia="ru-RU"/>
        </w:rPr>
      </w:pPr>
      <w:r w:rsidRPr="009A438F">
        <w:rPr>
          <w:rStyle w:val="a4"/>
          <w:szCs w:val="28"/>
          <w:lang w:val="en-US"/>
        </w:rPr>
        <w:t>ORCID</w:t>
      </w:r>
      <w:r w:rsidRPr="00FA4CAA">
        <w:rPr>
          <w:rStyle w:val="a4"/>
          <w:szCs w:val="28"/>
          <w:lang w:val="uk-UA"/>
        </w:rPr>
        <w:t xml:space="preserve">: </w:t>
      </w:r>
      <w:hyperlink r:id="rId14" w:history="1">
        <w:r w:rsidR="00F265B3" w:rsidRPr="00F265B3">
          <w:rPr>
            <w:rStyle w:val="a5"/>
            <w:color w:val="2E7F9F"/>
            <w:szCs w:val="28"/>
          </w:rPr>
          <w:t>0000-0001-6189-3103</w:t>
        </w:r>
      </w:hyperlink>
    </w:p>
    <w:p w:rsidR="0002020B" w:rsidRDefault="0002020B" w:rsidP="0002020B">
      <w:pPr>
        <w:spacing w:after="0"/>
        <w:ind w:hanging="28"/>
        <w:rPr>
          <w:rStyle w:val="a4"/>
          <w:szCs w:val="28"/>
          <w:lang w:val="uk-UA"/>
        </w:rPr>
      </w:pPr>
      <w:r w:rsidRPr="009A438F">
        <w:rPr>
          <w:rStyle w:val="a4"/>
          <w:szCs w:val="28"/>
          <w:lang w:val="en-US"/>
        </w:rPr>
        <w:t>Scopus</w:t>
      </w:r>
      <w:r w:rsidRPr="009A438F">
        <w:rPr>
          <w:rStyle w:val="a4"/>
          <w:szCs w:val="28"/>
          <w:lang w:val="uk-UA"/>
        </w:rPr>
        <w:t xml:space="preserve">: </w:t>
      </w:r>
    </w:p>
    <w:p w:rsidR="002C6F0E" w:rsidRDefault="002C6F0E" w:rsidP="0002020B">
      <w:pPr>
        <w:spacing w:after="0"/>
        <w:ind w:hanging="28"/>
        <w:rPr>
          <w:rStyle w:val="a4"/>
          <w:szCs w:val="28"/>
          <w:lang w:val="uk-UA"/>
        </w:rPr>
      </w:pPr>
    </w:p>
    <w:p w:rsidR="002C6F0E" w:rsidRDefault="002C6F0E" w:rsidP="0002020B">
      <w:pPr>
        <w:spacing w:after="0"/>
        <w:ind w:hanging="28"/>
        <w:rPr>
          <w:rStyle w:val="a4"/>
          <w:szCs w:val="28"/>
          <w:lang w:val="uk-UA"/>
        </w:rPr>
      </w:pPr>
    </w:p>
    <w:p w:rsidR="002C6F0E" w:rsidRPr="009A438F" w:rsidRDefault="002C6F0E" w:rsidP="0002020B">
      <w:pPr>
        <w:spacing w:after="0"/>
        <w:ind w:hanging="28"/>
        <w:rPr>
          <w:rStyle w:val="a4"/>
          <w:b w:val="0"/>
          <w:szCs w:val="28"/>
          <w:lang w:val="uk-UA"/>
        </w:rPr>
      </w:pPr>
    </w:p>
    <w:p w:rsidR="00AD2DE6" w:rsidRPr="00471255" w:rsidRDefault="000E38CD" w:rsidP="002C6F0E">
      <w:pPr>
        <w:shd w:val="clear" w:color="auto" w:fill="FFFFFF"/>
        <w:tabs>
          <w:tab w:val="left" w:pos="975"/>
        </w:tabs>
        <w:spacing w:after="0"/>
        <w:outlineLvl w:val="2"/>
        <w:rPr>
          <w:b/>
          <w:bCs/>
          <w:color w:val="131313"/>
          <w:szCs w:val="28"/>
          <w:lang w:val="uk-UA" w:eastAsia="ru-RU"/>
        </w:rPr>
      </w:pPr>
      <w:r w:rsidRPr="000E38CD">
        <w:rPr>
          <w:b/>
          <w:bCs/>
          <w:noProof/>
          <w:color w:val="38383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E650308" wp14:editId="5431FA4F">
            <wp:simplePos x="1076325" y="6238875"/>
            <wp:positionH relativeFrom="column">
              <wp:align>left</wp:align>
            </wp:positionH>
            <wp:positionV relativeFrom="paragraph">
              <wp:align>top</wp:align>
            </wp:positionV>
            <wp:extent cx="1190625" cy="1219200"/>
            <wp:effectExtent l="0" t="0" r="9525" b="0"/>
            <wp:wrapSquare wrapText="bothSides"/>
            <wp:docPr id="2" name="Рисунок 2" descr="C:\Users\user\Desktop\cit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ita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D2DE6" w:rsidRPr="001E4DA5">
        <w:rPr>
          <w:b/>
          <w:bCs/>
          <w:color w:val="383838"/>
          <w:szCs w:val="28"/>
          <w:lang w:val="uk-UA" w:eastAsia="ru-RU"/>
        </w:rPr>
        <w:t>Верголяс</w:t>
      </w:r>
      <w:proofErr w:type="spellEnd"/>
      <w:r w:rsidR="00AD2DE6" w:rsidRPr="001E4DA5">
        <w:rPr>
          <w:b/>
          <w:bCs/>
          <w:color w:val="383838"/>
          <w:szCs w:val="28"/>
          <w:lang w:val="uk-UA" w:eastAsia="ru-RU"/>
        </w:rPr>
        <w:t xml:space="preserve"> Олександр Олександрович</w:t>
      </w:r>
      <w:r w:rsidR="00AD2DE6" w:rsidRPr="00AD2DE6">
        <w:rPr>
          <w:sz w:val="24"/>
          <w:szCs w:val="24"/>
          <w:lang w:eastAsia="ru-RU"/>
        </w:rPr>
        <w:t xml:space="preserve"> </w:t>
      </w:r>
      <w:r w:rsidR="00AD2DE6" w:rsidRPr="002C6F0E">
        <w:rPr>
          <w:szCs w:val="28"/>
          <w:lang w:val="uk-UA" w:eastAsia="ru-RU"/>
        </w:rPr>
        <w:t xml:space="preserve">- </w:t>
      </w:r>
      <w:r w:rsidR="00AD2DE6" w:rsidRPr="002C6F0E">
        <w:rPr>
          <w:szCs w:val="28"/>
          <w:lang w:eastAsia="ru-RU"/>
        </w:rPr>
        <w:t xml:space="preserve">старший </w:t>
      </w:r>
      <w:r w:rsidR="00AD2DE6" w:rsidRPr="00471255">
        <w:rPr>
          <w:szCs w:val="28"/>
          <w:lang w:val="uk-UA" w:eastAsia="ru-RU"/>
        </w:rPr>
        <w:t>викладач кафедри права, кандидат юридичних наук</w:t>
      </w:r>
    </w:p>
    <w:p w:rsidR="00AD2DE6" w:rsidRPr="002C6F0E" w:rsidRDefault="00AD2DE6" w:rsidP="002C6F0E">
      <w:pPr>
        <w:pStyle w:val="TableParagraph"/>
        <w:ind w:right="167"/>
        <w:jc w:val="both"/>
        <w:rPr>
          <w:sz w:val="28"/>
          <w:szCs w:val="28"/>
        </w:rPr>
      </w:pPr>
      <w:r w:rsidRPr="002C6F0E">
        <w:rPr>
          <w:sz w:val="28"/>
          <w:szCs w:val="28"/>
        </w:rPr>
        <w:t>Київський університет права Національної Академії наук України, правознавство, юрист .</w:t>
      </w:r>
    </w:p>
    <w:p w:rsidR="00AD2DE6" w:rsidRPr="002C6F0E" w:rsidRDefault="00AD2DE6" w:rsidP="002C6F0E">
      <w:pPr>
        <w:pStyle w:val="TableParagraph"/>
        <w:ind w:right="167"/>
        <w:jc w:val="both"/>
        <w:rPr>
          <w:sz w:val="28"/>
          <w:szCs w:val="28"/>
          <w:lang w:eastAsia="ru-RU"/>
        </w:rPr>
      </w:pPr>
      <w:r w:rsidRPr="002C6F0E">
        <w:rPr>
          <w:sz w:val="28"/>
          <w:szCs w:val="28"/>
          <w:lang w:eastAsia="ru-RU"/>
        </w:rPr>
        <w:t>Канди</w:t>
      </w:r>
      <w:r w:rsidR="002C6F0E">
        <w:rPr>
          <w:sz w:val="28"/>
          <w:szCs w:val="28"/>
          <w:lang w:eastAsia="ru-RU"/>
        </w:rPr>
        <w:t xml:space="preserve">дат юридичних наук: 12.00.07 – </w:t>
      </w:r>
      <w:r w:rsidR="00471255">
        <w:rPr>
          <w:sz w:val="28"/>
          <w:szCs w:val="28"/>
          <w:lang w:eastAsia="ru-RU"/>
        </w:rPr>
        <w:t>А</w:t>
      </w:r>
      <w:r w:rsidRPr="002C6F0E">
        <w:rPr>
          <w:sz w:val="28"/>
          <w:szCs w:val="28"/>
          <w:lang w:eastAsia="ru-RU"/>
        </w:rPr>
        <w:t>дміністративне право і процес; фінансове право; інформаційне право.</w:t>
      </w:r>
    </w:p>
    <w:p w:rsidR="00AD2DE6" w:rsidRPr="002C6F0E" w:rsidRDefault="00471255" w:rsidP="002C6F0E">
      <w:pPr>
        <w:pStyle w:val="TableParagraph"/>
        <w:ind w:right="1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 дисертації: </w:t>
      </w:r>
      <w:r w:rsidR="00AD2DE6" w:rsidRPr="002C6F0E">
        <w:rPr>
          <w:sz w:val="28"/>
          <w:szCs w:val="28"/>
          <w:lang w:eastAsia="ru-RU"/>
        </w:rPr>
        <w:t>Правове забезпечення спе</w:t>
      </w:r>
      <w:r>
        <w:rPr>
          <w:sz w:val="28"/>
          <w:szCs w:val="28"/>
          <w:lang w:eastAsia="ru-RU"/>
        </w:rPr>
        <w:t>ціальних інформаційних операцій</w:t>
      </w:r>
      <w:r w:rsidR="00AD2DE6" w:rsidRPr="002C6F0E">
        <w:rPr>
          <w:sz w:val="28"/>
          <w:szCs w:val="28"/>
          <w:lang w:eastAsia="ru-RU"/>
        </w:rPr>
        <w:t>.</w:t>
      </w:r>
    </w:p>
    <w:p w:rsidR="002C6F0E" w:rsidRPr="009A438F" w:rsidRDefault="002C6F0E" w:rsidP="002C6F0E">
      <w:pPr>
        <w:spacing w:after="0"/>
        <w:ind w:left="28" w:hanging="28"/>
        <w:rPr>
          <w:b/>
          <w:bCs/>
          <w:szCs w:val="28"/>
          <w:lang w:val="uk-UA" w:eastAsia="ru-RU"/>
        </w:rPr>
      </w:pPr>
      <w:r w:rsidRPr="009A438F">
        <w:rPr>
          <w:b/>
          <w:bCs/>
          <w:szCs w:val="28"/>
          <w:lang w:val="uk-UA" w:eastAsia="ru-RU"/>
        </w:rPr>
        <w:t xml:space="preserve">Посилання на </w:t>
      </w:r>
      <w:proofErr w:type="spellStart"/>
      <w:r w:rsidRPr="009A438F">
        <w:rPr>
          <w:b/>
          <w:bCs/>
          <w:szCs w:val="28"/>
          <w:lang w:val="uk-UA" w:eastAsia="ru-RU"/>
        </w:rPr>
        <w:t>наукометричні</w:t>
      </w:r>
      <w:proofErr w:type="spellEnd"/>
      <w:r w:rsidRPr="009A438F">
        <w:rPr>
          <w:b/>
          <w:bCs/>
          <w:szCs w:val="28"/>
          <w:lang w:val="uk-UA" w:eastAsia="ru-RU"/>
        </w:rPr>
        <w:t xml:space="preserve"> бази:</w:t>
      </w:r>
    </w:p>
    <w:p w:rsidR="00AD2DE6" w:rsidRPr="002C6F0E" w:rsidRDefault="00262CA7" w:rsidP="002C6F0E">
      <w:pPr>
        <w:tabs>
          <w:tab w:val="center" w:pos="2835"/>
        </w:tabs>
        <w:spacing w:after="0"/>
        <w:rPr>
          <w:szCs w:val="28"/>
          <w:lang w:val="uk-UA"/>
        </w:rPr>
      </w:pPr>
      <w:hyperlink r:id="rId16" w:history="1">
        <w:r w:rsidR="002C6F0E" w:rsidRPr="009A438F">
          <w:rPr>
            <w:b/>
            <w:bCs/>
            <w:szCs w:val="28"/>
            <w:lang w:val="uk-UA" w:eastAsia="ru-RU"/>
          </w:rPr>
          <w:t>Google Scholar</w:t>
        </w:r>
      </w:hyperlink>
      <w:r w:rsidR="002C6F0E" w:rsidRPr="009A438F">
        <w:rPr>
          <w:b/>
          <w:szCs w:val="28"/>
          <w:lang w:val="uk-UA"/>
        </w:rPr>
        <w:t>:</w:t>
      </w:r>
      <w:r w:rsidR="002C6F0E">
        <w:rPr>
          <w:b/>
          <w:szCs w:val="28"/>
          <w:lang w:val="uk-UA"/>
        </w:rPr>
        <w:t xml:space="preserve"> </w:t>
      </w:r>
      <w:hyperlink r:id="rId17" w:history="1">
        <w:r w:rsidR="002C6F0E" w:rsidRPr="002C6F0E">
          <w:rPr>
            <w:rStyle w:val="a5"/>
            <w:rFonts w:cstheme="minorBidi"/>
            <w:szCs w:val="28"/>
            <w:lang w:val="uk-UA"/>
          </w:rPr>
          <w:t>https://scholar.google.com.ua/citations?user=187UaFYAAAAJ&amp;hl=uk</w:t>
        </w:r>
      </w:hyperlink>
    </w:p>
    <w:p w:rsidR="002C6F0E" w:rsidRDefault="002C6F0E" w:rsidP="002C6F0E">
      <w:pPr>
        <w:tabs>
          <w:tab w:val="center" w:pos="2835"/>
        </w:tabs>
        <w:spacing w:after="0"/>
        <w:rPr>
          <w:color w:val="000000"/>
          <w:szCs w:val="28"/>
          <w:lang w:val="uk-UA"/>
        </w:rPr>
      </w:pPr>
    </w:p>
    <w:p w:rsidR="0009290C" w:rsidRDefault="0009290C" w:rsidP="002C6F0E">
      <w:pPr>
        <w:tabs>
          <w:tab w:val="center" w:pos="2835"/>
        </w:tabs>
        <w:spacing w:after="0"/>
        <w:rPr>
          <w:color w:val="000000"/>
          <w:szCs w:val="28"/>
          <w:lang w:val="uk-UA"/>
        </w:rPr>
      </w:pPr>
    </w:p>
    <w:p w:rsidR="0009290C" w:rsidRDefault="0009290C" w:rsidP="002C6F0E">
      <w:pPr>
        <w:tabs>
          <w:tab w:val="center" w:pos="2835"/>
        </w:tabs>
        <w:spacing w:after="0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Розумейко</w:t>
      </w:r>
      <w:proofErr w:type="spellEnd"/>
      <w:r>
        <w:rPr>
          <w:color w:val="000000"/>
          <w:szCs w:val="28"/>
          <w:lang w:val="uk-UA"/>
        </w:rPr>
        <w:t xml:space="preserve"> Дмитро Олексійович – асистент кафедри права, аспірант </w:t>
      </w:r>
    </w:p>
    <w:p w:rsidR="00E31E21" w:rsidRDefault="00E31E21" w:rsidP="002C6F0E">
      <w:pPr>
        <w:tabs>
          <w:tab w:val="center" w:pos="2835"/>
        </w:tabs>
        <w:spacing w:after="0"/>
        <w:rPr>
          <w:color w:val="000000"/>
          <w:szCs w:val="28"/>
          <w:lang w:val="uk-UA"/>
        </w:rPr>
      </w:pPr>
    </w:p>
    <w:p w:rsidR="00691CEE" w:rsidRPr="00691CEE" w:rsidRDefault="00691CEE" w:rsidP="00691CEE">
      <w:pPr>
        <w:shd w:val="clear" w:color="auto" w:fill="FFFFFF"/>
        <w:spacing w:after="0"/>
        <w:jc w:val="both"/>
        <w:rPr>
          <w:szCs w:val="28"/>
          <w:lang w:val="uk-UA" w:eastAsia="ru-RU"/>
        </w:rPr>
      </w:pPr>
      <w:r w:rsidRPr="00F779F6">
        <w:rPr>
          <w:rFonts w:ascii="Helvetica" w:eastAsia="Times New Roman" w:hAnsi="Helvetica" w:cs="Helvetica"/>
          <w:noProof/>
          <w:color w:val="383838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95375" cy="1419225"/>
            <wp:effectExtent l="0" t="0" r="9525" b="9525"/>
            <wp:wrapSquare wrapText="bothSides"/>
            <wp:docPr id="5" name="Рисунок 5" descr="https://geo.mdpu.org.ua/wp-content/uploads/2022/02/Igol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.mdpu.org.ua/wp-content/uploads/2022/02/Igolnikov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1CEE">
        <w:rPr>
          <w:b/>
          <w:bCs/>
          <w:color w:val="383838"/>
          <w:szCs w:val="28"/>
          <w:lang w:val="uk-UA" w:eastAsia="ru-RU"/>
        </w:rPr>
        <w:t xml:space="preserve"> </w:t>
      </w:r>
      <w:proofErr w:type="spellStart"/>
      <w:r w:rsidRPr="00D236FA">
        <w:rPr>
          <w:b/>
          <w:bCs/>
          <w:color w:val="383838"/>
          <w:szCs w:val="28"/>
          <w:lang w:val="uk-UA" w:eastAsia="ru-RU"/>
        </w:rPr>
        <w:t>Ігольникова</w:t>
      </w:r>
      <w:proofErr w:type="spellEnd"/>
      <w:r w:rsidRPr="00D236FA">
        <w:rPr>
          <w:b/>
          <w:bCs/>
          <w:color w:val="383838"/>
          <w:szCs w:val="28"/>
          <w:lang w:val="uk-UA" w:eastAsia="ru-RU"/>
        </w:rPr>
        <w:t xml:space="preserve"> Наталія Олександрівна</w:t>
      </w:r>
      <w:r w:rsidRPr="00691CEE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- с</w:t>
      </w:r>
      <w:r w:rsidRPr="0008359D">
        <w:rPr>
          <w:szCs w:val="28"/>
          <w:lang w:val="uk-UA" w:eastAsia="ru-RU"/>
        </w:rPr>
        <w:t>тарший лаборант кафедри права</w:t>
      </w:r>
    </w:p>
    <w:p w:rsidR="00691CEE" w:rsidRPr="0008359D" w:rsidRDefault="00691CEE" w:rsidP="00691CEE">
      <w:pPr>
        <w:shd w:val="clear" w:color="auto" w:fill="FFFFFF"/>
        <w:spacing w:after="0"/>
        <w:jc w:val="both"/>
        <w:rPr>
          <w:szCs w:val="28"/>
          <w:lang w:val="uk-UA" w:eastAsia="ru-RU"/>
        </w:rPr>
      </w:pPr>
      <w:r w:rsidRPr="0008359D">
        <w:rPr>
          <w:szCs w:val="28"/>
          <w:lang w:val="uk-UA" w:eastAsia="ru-RU"/>
        </w:rPr>
        <w:t>В 2004 р. закінчила Мелітопольський державний педагогічний університет за спеціальністю «Педагогіка і методика середньої освіти. Мова і література (англійська, німецька)», кваліфікація – вчитель англійської, німецької мов та зарубіжної літератури.</w:t>
      </w:r>
    </w:p>
    <w:p w:rsidR="00691CEE" w:rsidRPr="0008359D" w:rsidRDefault="00691CEE" w:rsidP="00691CEE">
      <w:pPr>
        <w:shd w:val="clear" w:color="auto" w:fill="FFFFFF"/>
        <w:spacing w:after="0"/>
        <w:jc w:val="both"/>
        <w:rPr>
          <w:szCs w:val="28"/>
          <w:lang w:val="uk-UA" w:eastAsia="ru-RU"/>
        </w:rPr>
      </w:pPr>
      <w:r w:rsidRPr="0008359D">
        <w:rPr>
          <w:szCs w:val="28"/>
          <w:lang w:val="uk-UA" w:eastAsia="ru-RU"/>
        </w:rPr>
        <w:t>В 2005 р. закінчила Мелітопольський державний педагогічний університет за спеціальністю «Практична психологія» та здобула кваліфікацію практичного психолога в закладах освіти.</w:t>
      </w:r>
    </w:p>
    <w:p w:rsidR="00691CEE" w:rsidRPr="0008359D" w:rsidRDefault="00691CEE" w:rsidP="00691CEE">
      <w:pPr>
        <w:shd w:val="clear" w:color="auto" w:fill="FFFFFF"/>
        <w:spacing w:after="0"/>
        <w:jc w:val="both"/>
        <w:rPr>
          <w:szCs w:val="28"/>
          <w:lang w:val="uk-UA"/>
        </w:rPr>
      </w:pPr>
      <w:r w:rsidRPr="0008359D">
        <w:rPr>
          <w:szCs w:val="28"/>
          <w:lang w:val="uk-UA" w:eastAsia="ru-RU"/>
        </w:rPr>
        <w:t>Сфера наукових інтересів – переклад</w:t>
      </w:r>
      <w:r w:rsidRPr="0008359D">
        <w:rPr>
          <w:szCs w:val="28"/>
          <w:lang w:val="uk-UA"/>
        </w:rPr>
        <w:t>.</w:t>
      </w:r>
    </w:p>
    <w:p w:rsidR="00691CEE" w:rsidRDefault="00691CEE" w:rsidP="00691CEE">
      <w:pPr>
        <w:shd w:val="clear" w:color="auto" w:fill="FFFFFF"/>
        <w:spacing w:after="0"/>
        <w:jc w:val="both"/>
        <w:rPr>
          <w:b/>
          <w:bCs/>
          <w:color w:val="383838"/>
          <w:szCs w:val="28"/>
          <w:lang w:val="uk-UA" w:eastAsia="ru-RU"/>
        </w:rPr>
      </w:pPr>
    </w:p>
    <w:p w:rsidR="00691CEE" w:rsidRDefault="00691CEE" w:rsidP="00691CEE">
      <w:pPr>
        <w:shd w:val="clear" w:color="auto" w:fill="FFFFFF"/>
        <w:spacing w:after="0"/>
        <w:jc w:val="both"/>
        <w:rPr>
          <w:b/>
          <w:bCs/>
          <w:color w:val="383838"/>
          <w:szCs w:val="28"/>
          <w:lang w:val="uk-UA" w:eastAsia="ru-RU"/>
        </w:rPr>
      </w:pPr>
    </w:p>
    <w:p w:rsidR="0008359D" w:rsidRPr="0008359D" w:rsidRDefault="0008359D" w:rsidP="00E52455">
      <w:pPr>
        <w:ind w:firstLine="567"/>
        <w:jc w:val="both"/>
        <w:rPr>
          <w:szCs w:val="28"/>
          <w:lang w:val="uk-UA"/>
        </w:rPr>
      </w:pPr>
    </w:p>
    <w:p w:rsidR="0008359D" w:rsidRDefault="0008359D" w:rsidP="00E52455">
      <w:pPr>
        <w:ind w:firstLine="567"/>
        <w:jc w:val="both"/>
        <w:rPr>
          <w:szCs w:val="28"/>
          <w:lang w:val="uk-UA"/>
        </w:rPr>
      </w:pPr>
      <w:bookmarkStart w:id="0" w:name="_GoBack"/>
      <w:bookmarkEnd w:id="0"/>
    </w:p>
    <w:sectPr w:rsidR="000835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8B"/>
    <w:rsid w:val="0002020B"/>
    <w:rsid w:val="000234E6"/>
    <w:rsid w:val="0008359D"/>
    <w:rsid w:val="0009290C"/>
    <w:rsid w:val="000E38CD"/>
    <w:rsid w:val="001324F3"/>
    <w:rsid w:val="001F0E23"/>
    <w:rsid w:val="00262CA7"/>
    <w:rsid w:val="00281512"/>
    <w:rsid w:val="002B1F21"/>
    <w:rsid w:val="002C6F0E"/>
    <w:rsid w:val="0044009B"/>
    <w:rsid w:val="00471255"/>
    <w:rsid w:val="00691CEE"/>
    <w:rsid w:val="006C0B77"/>
    <w:rsid w:val="0072000C"/>
    <w:rsid w:val="00766A8B"/>
    <w:rsid w:val="00776B97"/>
    <w:rsid w:val="008242FF"/>
    <w:rsid w:val="00870751"/>
    <w:rsid w:val="00873732"/>
    <w:rsid w:val="00922C48"/>
    <w:rsid w:val="00954FBC"/>
    <w:rsid w:val="009A438F"/>
    <w:rsid w:val="00AD2DE6"/>
    <w:rsid w:val="00B61D27"/>
    <w:rsid w:val="00B915B7"/>
    <w:rsid w:val="00D56508"/>
    <w:rsid w:val="00E31E21"/>
    <w:rsid w:val="00E46B6A"/>
    <w:rsid w:val="00E52455"/>
    <w:rsid w:val="00EA59DF"/>
    <w:rsid w:val="00EC730F"/>
    <w:rsid w:val="00EE4070"/>
    <w:rsid w:val="00F02308"/>
    <w:rsid w:val="00F12C76"/>
    <w:rsid w:val="00F265B3"/>
    <w:rsid w:val="00F53221"/>
    <w:rsid w:val="00F56AD9"/>
    <w:rsid w:val="00F615C5"/>
    <w:rsid w:val="00FA4CAA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ADAE-C4C6-42EE-B6AA-BB23586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38F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A438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9A438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B1F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4CAA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AA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AD2DE6"/>
    <w:pPr>
      <w:widowControl w:val="0"/>
      <w:autoSpaceDE w:val="0"/>
      <w:autoSpaceDN w:val="0"/>
      <w:spacing w:after="0"/>
    </w:pPr>
    <w:rPr>
      <w:rFonts w:eastAsia="Calibri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suak/corp.exe?I21DBN=SAUA&amp;P21DBN=SAUA&amp;S21REF=10&amp;S21CNR=20&amp;S21STN=1&amp;S21SRW=nz&amp;S21SRD=UP&amp;S21FMT=brief_elib&amp;S21COLORTERMS=0&amp;C21COM=S&amp;2_S21P03=SPC=&amp;2_S21STR=12.00.07" TargetMode="External"/><Relationship Id="rId13" Type="http://schemas.openxmlformats.org/officeDocument/2006/relationships/hyperlink" Target="https://scholar.google.com.ua/citations?user=atO_NGgAAAAJ&amp;hl=ru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irbis-nbuv.gov.ua/cgi-bin/suak/corp.exe?I21DBN=SAUA&amp;P21DBN=SAUA&amp;S21REF=10&amp;S21CNR=20&amp;S21STN=1&amp;S21SRW=nz&amp;S21SRD=UP&amp;S21FMT=brief_elib&amp;S21COLORTERMS=0&amp;C21COM=S&amp;2_S21P03=SPC=&amp;2_S21STR=12.00.07" TargetMode="External"/><Relationship Id="rId12" Type="http://schemas.openxmlformats.org/officeDocument/2006/relationships/hyperlink" Target="http://irbis-nbuv.gov.ua/cgi-bin/suak/corp.exe?I21DBN=SAUA&amp;P21DBN=SAUA&amp;S21REF=10&amp;S21CNR=20&amp;S21STN=1&amp;S21SRW=nz&amp;S21SRD=UP&amp;S21FMT=brief_elib&amp;S21COLORTERMS=0&amp;C21COM=S&amp;2_S21P03=SPC=&amp;2_S21STR=12.00.09" TargetMode="External"/><Relationship Id="rId17" Type="http://schemas.openxmlformats.org/officeDocument/2006/relationships/hyperlink" Target="https://scholar.google.com.ua/citations?user=187UaFYAAAAJ&amp;hl=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com.ua/citations?user=atO_NGgAAAAJ&amp;hl=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scholar.google.com.ua/citations?user=atO_NGgAAAAJ&amp;hl=ru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scholar.google.com.ua/citations?hl=uk&amp;user=e7wWA4EAAAAJ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cholar.google.com.ua/citations?user=atO_NGgAAAAJ&amp;hl=ru" TargetMode="External"/><Relationship Id="rId14" Type="http://schemas.openxmlformats.org/officeDocument/2006/relationships/hyperlink" Target="https://orcid.org/0000-0001-6189-3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2024-01-29T07:40:00Z</dcterms:created>
  <dcterms:modified xsi:type="dcterms:W3CDTF">2025-01-16T10:52:00Z</dcterms:modified>
</cp:coreProperties>
</file>